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4FB4" w:rsidRPr="008C5D79" w:rsidRDefault="00D14FB4" w:rsidP="00E217BE">
      <w:pPr>
        <w:rPr>
          <w:rFonts w:ascii="Arial" w:hAnsi="Arial" w:cs="Arial"/>
        </w:rPr>
      </w:pPr>
      <w:r w:rsidRPr="008C5D79">
        <w:rPr>
          <w:rFonts w:ascii="Arial" w:hAnsi="Arial" w:cs="Arial"/>
          <w:b/>
          <w:bCs/>
        </w:rPr>
        <w:t xml:space="preserve">STATE OF </w:t>
      </w:r>
      <w:smartTag w:uri="urn:schemas-microsoft-com:office:smarttags" w:element="place">
        <w:smartTag w:uri="urn:schemas-microsoft-com:office:smarttags" w:element="State">
          <w:r w:rsidRPr="008C5D79">
            <w:rPr>
              <w:rFonts w:ascii="Arial" w:hAnsi="Arial" w:cs="Arial"/>
              <w:b/>
              <w:bCs/>
            </w:rPr>
            <w:t>TEXAS</w:t>
          </w:r>
        </w:smartTag>
      </w:smartTag>
      <w:r w:rsidRPr="008C5D79">
        <w:rPr>
          <w:rFonts w:ascii="Arial" w:hAnsi="Arial" w:cs="Arial"/>
          <w:b/>
          <w:bCs/>
        </w:rPr>
        <w:tab/>
      </w:r>
      <w:r w:rsidRPr="008C5D79">
        <w:rPr>
          <w:rFonts w:ascii="Arial" w:hAnsi="Arial" w:cs="Arial"/>
          <w:b/>
          <w:bCs/>
        </w:rPr>
        <w:tab/>
      </w:r>
      <w:r w:rsidRPr="008C5D79">
        <w:rPr>
          <w:rFonts w:ascii="Arial" w:hAnsi="Arial" w:cs="Arial"/>
          <w:b/>
          <w:bCs/>
        </w:rPr>
        <w:sym w:font="WP TypographicSymbols" w:char="0027"/>
      </w:r>
    </w:p>
    <w:p w:rsidR="00D14FB4" w:rsidRPr="008C5D79" w:rsidRDefault="00D14FB4" w:rsidP="00E217BE">
      <w:pPr>
        <w:ind w:firstLine="2880"/>
        <w:rPr>
          <w:rFonts w:ascii="Arial" w:hAnsi="Arial" w:cs="Arial"/>
        </w:rPr>
      </w:pPr>
      <w:r w:rsidRPr="008C5D79">
        <w:rPr>
          <w:rFonts w:ascii="Arial" w:hAnsi="Arial" w:cs="Arial"/>
          <w:b/>
          <w:bCs/>
        </w:rPr>
        <w:sym w:font="WP TypographicSymbols" w:char="0027"/>
      </w:r>
    </w:p>
    <w:p w:rsidR="00D14FB4" w:rsidRPr="008C5D79" w:rsidRDefault="00D14FB4" w:rsidP="00E217BE">
      <w:pPr>
        <w:rPr>
          <w:rFonts w:ascii="Arial" w:hAnsi="Arial" w:cs="Arial"/>
        </w:rPr>
      </w:pPr>
      <w:smartTag w:uri="urn:schemas-microsoft-com:office:smarttags" w:element="place">
        <w:smartTag w:uri="urn:schemas-microsoft-com:office:smarttags" w:element="PlaceType">
          <w:r w:rsidRPr="008C5D79">
            <w:rPr>
              <w:rFonts w:ascii="Arial" w:hAnsi="Arial" w:cs="Arial"/>
              <w:b/>
              <w:bCs/>
            </w:rPr>
            <w:t>COUNTY</w:t>
          </w:r>
        </w:smartTag>
        <w:r w:rsidRPr="008C5D79">
          <w:rPr>
            <w:rFonts w:ascii="Arial" w:hAnsi="Arial" w:cs="Arial"/>
            <w:b/>
            <w:bCs/>
          </w:rPr>
          <w:t xml:space="preserve"> OF </w:t>
        </w:r>
        <w:smartTag w:uri="urn:schemas-microsoft-com:office:smarttags" w:element="PlaceName">
          <w:r w:rsidRPr="008C5D79">
            <w:rPr>
              <w:rFonts w:ascii="Arial" w:hAnsi="Arial" w:cs="Arial"/>
              <w:b/>
              <w:bCs/>
            </w:rPr>
            <w:t>HIDALGO</w:t>
          </w:r>
        </w:smartTag>
      </w:smartTag>
      <w:r w:rsidRPr="008C5D79">
        <w:rPr>
          <w:rFonts w:ascii="Arial" w:hAnsi="Arial" w:cs="Arial"/>
        </w:rPr>
        <w:tab/>
      </w:r>
      <w:r w:rsidRPr="008C5D79">
        <w:rPr>
          <w:rFonts w:ascii="Arial" w:hAnsi="Arial" w:cs="Arial"/>
          <w:b/>
          <w:bCs/>
        </w:rPr>
        <w:sym w:font="WP TypographicSymbols" w:char="0027"/>
      </w:r>
    </w:p>
    <w:p w:rsidR="00D14FB4" w:rsidRPr="008C5D79" w:rsidRDefault="00D14FB4" w:rsidP="00E217BE">
      <w:pPr>
        <w:rPr>
          <w:rFonts w:ascii="Arial" w:hAnsi="Arial" w:cs="Arial"/>
        </w:rPr>
      </w:pPr>
    </w:p>
    <w:p w:rsidR="00D14FB4" w:rsidRPr="008C5D79" w:rsidRDefault="00D14FB4" w:rsidP="00E217BE">
      <w:pPr>
        <w:jc w:val="center"/>
        <w:rPr>
          <w:rFonts w:ascii="Arial" w:hAnsi="Arial" w:cs="Arial"/>
          <w:b/>
          <w:bCs/>
        </w:rPr>
      </w:pPr>
      <w:r w:rsidRPr="008C5D79">
        <w:rPr>
          <w:rFonts w:ascii="Arial" w:hAnsi="Arial" w:cs="Arial"/>
          <w:b/>
          <w:bCs/>
        </w:rPr>
        <w:t>INTERLOCAL COOPERATION AGREEMENT</w:t>
      </w:r>
    </w:p>
    <w:p w:rsidR="00D14FB4" w:rsidRPr="008C5D79" w:rsidRDefault="00D14FB4" w:rsidP="00E217BE">
      <w:pPr>
        <w:jc w:val="center"/>
        <w:rPr>
          <w:rFonts w:ascii="Arial" w:hAnsi="Arial" w:cs="Arial"/>
          <w:b/>
          <w:bCs/>
        </w:rPr>
      </w:pPr>
      <w:r w:rsidRPr="008C5D79">
        <w:rPr>
          <w:rFonts w:ascii="Arial" w:hAnsi="Arial" w:cs="Arial"/>
          <w:b/>
          <w:bCs/>
        </w:rPr>
        <w:t xml:space="preserve">BETWEEN THE </w:t>
      </w:r>
      <w:smartTag w:uri="urn:schemas-microsoft-com:office:smarttags" w:element="place">
        <w:smartTag w:uri="urn:schemas-microsoft-com:office:smarttags" w:element="PlaceType">
          <w:r w:rsidRPr="008C5D79">
            <w:rPr>
              <w:rFonts w:ascii="Arial" w:hAnsi="Arial" w:cs="Arial"/>
              <w:b/>
              <w:bCs/>
            </w:rPr>
            <w:t>COUNTY</w:t>
          </w:r>
        </w:smartTag>
        <w:r w:rsidRPr="008C5D79">
          <w:rPr>
            <w:rFonts w:ascii="Arial" w:hAnsi="Arial" w:cs="Arial"/>
            <w:b/>
            <w:bCs/>
          </w:rPr>
          <w:t xml:space="preserve"> OF </w:t>
        </w:r>
        <w:smartTag w:uri="urn:schemas-microsoft-com:office:smarttags" w:element="PlaceName">
          <w:r w:rsidRPr="008C5D79">
            <w:rPr>
              <w:rFonts w:ascii="Arial" w:hAnsi="Arial" w:cs="Arial"/>
              <w:b/>
              <w:bCs/>
            </w:rPr>
            <w:t>HIDALGO</w:t>
          </w:r>
        </w:smartTag>
      </w:smartTag>
      <w:r>
        <w:rPr>
          <w:rFonts w:ascii="Arial" w:hAnsi="Arial" w:cs="Arial"/>
          <w:b/>
          <w:bCs/>
        </w:rPr>
        <w:t>,</w:t>
      </w:r>
      <w:r w:rsidRPr="008C5D79">
        <w:rPr>
          <w:rFonts w:ascii="Arial" w:hAnsi="Arial" w:cs="Arial"/>
          <w:b/>
          <w:bCs/>
        </w:rPr>
        <w:t xml:space="preserve"> </w:t>
      </w:r>
      <w:r>
        <w:rPr>
          <w:rFonts w:ascii="Arial" w:hAnsi="Arial" w:cs="Arial"/>
          <w:b/>
          <w:bCs/>
        </w:rPr>
        <w:t>AND</w:t>
      </w:r>
    </w:p>
    <w:p w:rsidR="00D14FB4" w:rsidRPr="008C5D79" w:rsidRDefault="00D14FB4" w:rsidP="00E217BE">
      <w:pPr>
        <w:jc w:val="center"/>
        <w:rPr>
          <w:rFonts w:ascii="Arial" w:hAnsi="Arial" w:cs="Arial"/>
          <w:b/>
          <w:bCs/>
        </w:rPr>
      </w:pPr>
      <w:r w:rsidRPr="008C5D79">
        <w:rPr>
          <w:rFonts w:ascii="Arial" w:hAnsi="Arial" w:cs="Arial"/>
          <w:b/>
          <w:bCs/>
        </w:rPr>
        <w:t xml:space="preserve">THE CITY OF </w:t>
      </w:r>
      <w:r w:rsidR="00CB37FA">
        <w:rPr>
          <w:rFonts w:ascii="Arial" w:hAnsi="Arial" w:cs="Arial"/>
          <w:b/>
          <w:bCs/>
        </w:rPr>
        <w:t>EDCOUCH</w:t>
      </w:r>
      <w:r w:rsidRPr="008C5D79">
        <w:rPr>
          <w:rFonts w:ascii="Arial" w:hAnsi="Arial" w:cs="Arial"/>
          <w:b/>
          <w:bCs/>
        </w:rPr>
        <w:t>, TEXAS</w:t>
      </w:r>
      <w:r>
        <w:rPr>
          <w:rFonts w:ascii="Arial" w:hAnsi="Arial" w:cs="Arial"/>
          <w:b/>
          <w:bCs/>
        </w:rPr>
        <w:t xml:space="preserve">, </w:t>
      </w:r>
    </w:p>
    <w:p w:rsidR="00D14FB4" w:rsidRPr="008C5D79" w:rsidRDefault="00D14FB4" w:rsidP="00E217BE">
      <w:pPr>
        <w:ind w:firstLine="720"/>
        <w:jc w:val="both"/>
        <w:rPr>
          <w:rFonts w:ascii="Arial" w:hAnsi="Arial" w:cs="Arial"/>
        </w:rPr>
      </w:pPr>
    </w:p>
    <w:p w:rsidR="00D14FB4" w:rsidRPr="008C5D79" w:rsidRDefault="00D14FB4" w:rsidP="00E217BE">
      <w:pPr>
        <w:ind w:firstLine="720"/>
        <w:jc w:val="both"/>
        <w:rPr>
          <w:rFonts w:ascii="Arial" w:hAnsi="Arial" w:cs="Arial"/>
        </w:rPr>
      </w:pPr>
      <w:r w:rsidRPr="008C5D79">
        <w:rPr>
          <w:rFonts w:ascii="Arial" w:hAnsi="Arial" w:cs="Arial"/>
        </w:rPr>
        <w:t xml:space="preserve">THIS Agreement is made on this the </w:t>
      </w:r>
      <w:r w:rsidRPr="008C5D79">
        <w:rPr>
          <w:rFonts w:ascii="Arial" w:hAnsi="Arial" w:cs="Arial"/>
          <w:u w:val="single"/>
        </w:rPr>
        <w:t xml:space="preserve">    </w:t>
      </w:r>
      <w:r w:rsidR="00564684">
        <w:rPr>
          <w:rFonts w:ascii="Arial" w:hAnsi="Arial" w:cs="Arial"/>
          <w:u w:val="single"/>
        </w:rPr>
        <w:t>4th</w:t>
      </w:r>
      <w:r w:rsidRPr="008C5D79">
        <w:rPr>
          <w:rFonts w:ascii="Arial" w:hAnsi="Arial" w:cs="Arial"/>
          <w:u w:val="single"/>
        </w:rPr>
        <w:t xml:space="preserve">    </w:t>
      </w:r>
      <w:r w:rsidRPr="008C5D79">
        <w:rPr>
          <w:rFonts w:ascii="Arial" w:hAnsi="Arial" w:cs="Arial"/>
        </w:rPr>
        <w:t xml:space="preserve"> day of </w:t>
      </w:r>
      <w:r w:rsidRPr="008C5D79">
        <w:rPr>
          <w:rFonts w:ascii="Arial" w:hAnsi="Arial" w:cs="Arial"/>
          <w:u w:val="single"/>
        </w:rPr>
        <w:t xml:space="preserve"> </w:t>
      </w:r>
      <w:r w:rsidR="00564684">
        <w:rPr>
          <w:rFonts w:ascii="Arial" w:hAnsi="Arial" w:cs="Arial"/>
          <w:u w:val="single"/>
        </w:rPr>
        <w:t xml:space="preserve">October   </w:t>
      </w:r>
      <w:r w:rsidRPr="008C5D79">
        <w:rPr>
          <w:rFonts w:ascii="Arial" w:hAnsi="Arial" w:cs="Arial"/>
          <w:u w:val="single"/>
        </w:rPr>
        <w:t xml:space="preserve">   </w:t>
      </w:r>
      <w:r w:rsidRPr="008C5D79">
        <w:rPr>
          <w:rFonts w:ascii="Arial" w:hAnsi="Arial" w:cs="Arial"/>
        </w:rPr>
        <w:t>, 2011, by and between the</w:t>
      </w:r>
      <w:r w:rsidRPr="008C5D79">
        <w:rPr>
          <w:rFonts w:ascii="Arial" w:hAnsi="Arial" w:cs="Arial"/>
          <w:b/>
          <w:bCs/>
        </w:rPr>
        <w:t xml:space="preserve"> CITY OF </w:t>
      </w:r>
      <w:r w:rsidR="00CB37FA">
        <w:rPr>
          <w:rFonts w:ascii="Arial" w:hAnsi="Arial" w:cs="Arial"/>
          <w:b/>
          <w:bCs/>
        </w:rPr>
        <w:t>EDCOUCH</w:t>
      </w:r>
      <w:r w:rsidRPr="008C5D79">
        <w:rPr>
          <w:rFonts w:ascii="Arial" w:hAnsi="Arial" w:cs="Arial"/>
          <w:b/>
          <w:bCs/>
        </w:rPr>
        <w:t xml:space="preserve">, TEXAS, </w:t>
      </w:r>
      <w:r w:rsidRPr="008C5D79">
        <w:rPr>
          <w:rFonts w:ascii="Arial" w:hAnsi="Arial" w:cs="Arial"/>
        </w:rPr>
        <w:t>hereinafter referred to as “</w:t>
      </w:r>
      <w:r w:rsidR="00CB37FA">
        <w:rPr>
          <w:rFonts w:ascii="Arial" w:hAnsi="Arial" w:cs="Arial"/>
        </w:rPr>
        <w:t>E</w:t>
      </w:r>
      <w:bookmarkStart w:id="0" w:name="_GoBack"/>
      <w:bookmarkEnd w:id="0"/>
      <w:r w:rsidR="00CB37FA">
        <w:rPr>
          <w:rFonts w:ascii="Arial" w:hAnsi="Arial" w:cs="Arial"/>
        </w:rPr>
        <w:t>DCOUCH</w:t>
      </w:r>
      <w:r w:rsidRPr="008C5D79">
        <w:rPr>
          <w:rFonts w:ascii="Arial" w:hAnsi="Arial" w:cs="Arial"/>
        </w:rPr>
        <w:t>”</w:t>
      </w:r>
      <w:r>
        <w:rPr>
          <w:rFonts w:ascii="Arial" w:hAnsi="Arial" w:cs="Arial"/>
        </w:rPr>
        <w:t xml:space="preserve">,  and </w:t>
      </w:r>
      <w:r w:rsidRPr="008C5D79">
        <w:rPr>
          <w:rFonts w:ascii="Arial" w:hAnsi="Arial" w:cs="Arial"/>
        </w:rPr>
        <w:t xml:space="preserve"> the </w:t>
      </w:r>
      <w:r w:rsidRPr="008C5D79">
        <w:rPr>
          <w:rFonts w:ascii="Arial" w:hAnsi="Arial" w:cs="Arial"/>
          <w:b/>
          <w:bCs/>
        </w:rPr>
        <w:t>COUNTY OF HIDALGO, TEXAS,</w:t>
      </w:r>
      <w:r w:rsidRPr="008C5D79">
        <w:rPr>
          <w:rFonts w:ascii="Arial" w:hAnsi="Arial" w:cs="Arial"/>
        </w:rPr>
        <w:t xml:space="preserve"> hereinafter referred to as </w:t>
      </w:r>
      <w:r w:rsidR="00A068FE">
        <w:rPr>
          <w:rFonts w:ascii="Arial" w:hAnsi="Arial" w:cs="Arial"/>
        </w:rPr>
        <w:t>“</w:t>
      </w:r>
      <w:r w:rsidRPr="008C5D79">
        <w:rPr>
          <w:rFonts w:ascii="Arial" w:hAnsi="Arial" w:cs="Arial"/>
        </w:rPr>
        <w:t>County,</w:t>
      </w:r>
      <w:r w:rsidR="00A068FE">
        <w:rPr>
          <w:rFonts w:ascii="Arial" w:hAnsi="Arial" w:cs="Arial"/>
        </w:rPr>
        <w:t>”</w:t>
      </w:r>
      <w:r w:rsidRPr="008C5D79">
        <w:rPr>
          <w:rFonts w:ascii="Arial" w:hAnsi="Arial" w:cs="Arial"/>
        </w:rPr>
        <w:t xml:space="preserve"> pursuant to the provisions of the Texas </w:t>
      </w:r>
      <w:r w:rsidRPr="008C5D79">
        <w:rPr>
          <w:rFonts w:ascii="Arial" w:hAnsi="Arial" w:cs="Arial"/>
          <w:sz w:val="22"/>
          <w:szCs w:val="22"/>
        </w:rPr>
        <w:t>Interlocal Cooperation Act</w:t>
      </w:r>
      <w:r w:rsidRPr="008C5D79">
        <w:rPr>
          <w:rFonts w:ascii="Arial" w:hAnsi="Arial" w:cs="Arial"/>
        </w:rPr>
        <w:t>, as follows:</w:t>
      </w:r>
    </w:p>
    <w:p w:rsidR="00D14FB4" w:rsidRPr="008C5D79" w:rsidRDefault="00D14FB4" w:rsidP="00E217BE">
      <w:pPr>
        <w:jc w:val="both"/>
        <w:rPr>
          <w:rFonts w:ascii="Arial" w:hAnsi="Arial" w:cs="Arial"/>
        </w:rPr>
      </w:pPr>
    </w:p>
    <w:p w:rsidR="00D14FB4" w:rsidRPr="008C5D79" w:rsidRDefault="00D14FB4" w:rsidP="00E217BE">
      <w:pPr>
        <w:jc w:val="center"/>
        <w:rPr>
          <w:rFonts w:ascii="Arial" w:hAnsi="Arial" w:cs="Arial"/>
        </w:rPr>
      </w:pPr>
      <w:r w:rsidRPr="008C5D79">
        <w:rPr>
          <w:rFonts w:ascii="Arial" w:hAnsi="Arial" w:cs="Arial"/>
          <w:b/>
          <w:bCs/>
        </w:rPr>
        <w:t>WITNESSETH:</w:t>
      </w:r>
    </w:p>
    <w:p w:rsidR="00D14FB4" w:rsidRPr="008C5D79" w:rsidRDefault="00D14FB4" w:rsidP="00E217BE">
      <w:pPr>
        <w:rPr>
          <w:rFonts w:ascii="Arial" w:hAnsi="Arial" w:cs="Arial"/>
        </w:rPr>
      </w:pPr>
    </w:p>
    <w:p w:rsidR="00D14FB4" w:rsidRPr="008C5D79" w:rsidRDefault="00D14FB4" w:rsidP="00E217BE">
      <w:pPr>
        <w:ind w:firstLine="720"/>
        <w:jc w:val="both"/>
        <w:rPr>
          <w:rFonts w:ascii="Arial" w:hAnsi="Arial" w:cs="Arial"/>
          <w:b/>
          <w:bCs/>
        </w:rPr>
      </w:pPr>
      <w:r w:rsidRPr="008C5D79">
        <w:rPr>
          <w:rFonts w:ascii="Arial" w:hAnsi="Arial" w:cs="Arial"/>
          <w:b/>
          <w:bCs/>
        </w:rPr>
        <w:t>WHEREAS</w:t>
      </w:r>
      <w:r w:rsidR="00CB37FA">
        <w:rPr>
          <w:rFonts w:ascii="Arial" w:hAnsi="Arial" w:cs="Arial"/>
        </w:rPr>
        <w:t>,EDCOUCH</w:t>
      </w:r>
      <w:r w:rsidR="000E4D61">
        <w:rPr>
          <w:rFonts w:ascii="Arial" w:hAnsi="Arial" w:cs="Arial"/>
        </w:rPr>
        <w:t xml:space="preserve"> is a</w:t>
      </w:r>
      <w:r w:rsidRPr="008C5D79">
        <w:rPr>
          <w:rFonts w:ascii="Arial" w:hAnsi="Arial" w:cs="Arial"/>
        </w:rPr>
        <w:t xml:space="preserve"> located in Hidalgo County, Texas; and </w:t>
      </w:r>
    </w:p>
    <w:p w:rsidR="00D14FB4" w:rsidRPr="008C5D79" w:rsidRDefault="00D14FB4" w:rsidP="00E217BE">
      <w:pPr>
        <w:jc w:val="both"/>
        <w:rPr>
          <w:rFonts w:ascii="Arial" w:hAnsi="Arial" w:cs="Arial"/>
          <w:b/>
          <w:bCs/>
        </w:rPr>
      </w:pPr>
    </w:p>
    <w:p w:rsidR="00D14FB4" w:rsidRDefault="00D14FB4" w:rsidP="00E217BE">
      <w:pPr>
        <w:ind w:firstLine="720"/>
        <w:jc w:val="both"/>
        <w:rPr>
          <w:rFonts w:ascii="Arial" w:hAnsi="Arial" w:cs="Arial"/>
        </w:rPr>
      </w:pPr>
      <w:r w:rsidRPr="008C5D79">
        <w:rPr>
          <w:rFonts w:ascii="Arial" w:hAnsi="Arial" w:cs="Arial"/>
          <w:b/>
          <w:bCs/>
        </w:rPr>
        <w:t>WHEREAS</w:t>
      </w:r>
      <w:r w:rsidRPr="008C5D79">
        <w:rPr>
          <w:rFonts w:ascii="Arial" w:hAnsi="Arial" w:cs="Arial"/>
        </w:rPr>
        <w:t xml:space="preserve">, County is a county in the State of </w:t>
      </w:r>
      <w:smartTag w:uri="urn:schemas-microsoft-com:office:smarttags" w:element="PlaceName">
        <w:r w:rsidRPr="008C5D79">
          <w:rPr>
            <w:rFonts w:ascii="Arial" w:hAnsi="Arial" w:cs="Arial"/>
          </w:rPr>
          <w:t>Texas</w:t>
        </w:r>
      </w:smartTag>
      <w:r w:rsidRPr="008C5D79">
        <w:rPr>
          <w:rFonts w:ascii="Arial" w:hAnsi="Arial" w:cs="Arial"/>
        </w:rPr>
        <w:t xml:space="preserve">; </w:t>
      </w:r>
    </w:p>
    <w:p w:rsidR="00D14FB4" w:rsidRDefault="00D14FB4" w:rsidP="00E217BE">
      <w:pPr>
        <w:ind w:firstLine="720"/>
        <w:jc w:val="both"/>
        <w:rPr>
          <w:rFonts w:ascii="Arial" w:hAnsi="Arial" w:cs="Arial"/>
        </w:rPr>
      </w:pPr>
    </w:p>
    <w:p w:rsidR="00D14FB4" w:rsidRDefault="00D14FB4" w:rsidP="00E217BE">
      <w:pPr>
        <w:jc w:val="both"/>
        <w:rPr>
          <w:rFonts w:ascii="Arial" w:hAnsi="Arial" w:cs="Arial"/>
        </w:rPr>
      </w:pPr>
      <w:r w:rsidRPr="008C5D79">
        <w:rPr>
          <w:rFonts w:ascii="Arial" w:hAnsi="Arial" w:cs="Arial"/>
          <w:b/>
          <w:bCs/>
        </w:rPr>
        <w:tab/>
        <w:t>WHEREAS</w:t>
      </w:r>
      <w:r w:rsidRPr="008C5D79">
        <w:rPr>
          <w:rFonts w:ascii="Arial" w:hAnsi="Arial" w:cs="Arial"/>
        </w:rPr>
        <w:t xml:space="preserve">, </w:t>
      </w:r>
      <w:r w:rsidR="00CB37FA">
        <w:rPr>
          <w:rFonts w:ascii="Arial" w:hAnsi="Arial" w:cs="Arial"/>
        </w:rPr>
        <w:t>Edcouch</w:t>
      </w:r>
      <w:r w:rsidRPr="008C5D79">
        <w:rPr>
          <w:rFonts w:ascii="Arial" w:hAnsi="Arial" w:cs="Arial"/>
        </w:rPr>
        <w:t xml:space="preserve"> desires to </w:t>
      </w:r>
      <w:r>
        <w:rPr>
          <w:rFonts w:ascii="Arial" w:hAnsi="Arial" w:cs="Arial"/>
        </w:rPr>
        <w:t xml:space="preserve">give permission to </w:t>
      </w:r>
      <w:r w:rsidRPr="008C5D79">
        <w:rPr>
          <w:rFonts w:ascii="Arial" w:hAnsi="Arial" w:cs="Arial"/>
        </w:rPr>
        <w:t>County</w:t>
      </w:r>
      <w:r>
        <w:rPr>
          <w:rFonts w:ascii="Arial" w:hAnsi="Arial" w:cs="Arial"/>
        </w:rPr>
        <w:t xml:space="preserve"> </w:t>
      </w:r>
      <w:r w:rsidRPr="008C5D79">
        <w:rPr>
          <w:rFonts w:ascii="Arial" w:hAnsi="Arial" w:cs="Arial"/>
        </w:rPr>
        <w:t xml:space="preserve">to </w:t>
      </w:r>
      <w:r>
        <w:rPr>
          <w:rFonts w:ascii="Arial" w:hAnsi="Arial" w:cs="Arial"/>
        </w:rPr>
        <w:t>catch and transport str</w:t>
      </w:r>
      <w:r w:rsidR="00CB37FA">
        <w:rPr>
          <w:rFonts w:ascii="Arial" w:hAnsi="Arial" w:cs="Arial"/>
        </w:rPr>
        <w:t>ay cats and dogs within Edcouch</w:t>
      </w:r>
      <w:r>
        <w:rPr>
          <w:rFonts w:ascii="Arial" w:hAnsi="Arial" w:cs="Arial"/>
        </w:rPr>
        <w:t xml:space="preserve"> city limits </w:t>
      </w:r>
      <w:r w:rsidRPr="008C5D79">
        <w:rPr>
          <w:rFonts w:ascii="Arial" w:hAnsi="Arial" w:cs="Arial"/>
        </w:rPr>
        <w:t xml:space="preserve">and County agrees it is in its best interest </w:t>
      </w:r>
      <w:r>
        <w:rPr>
          <w:rFonts w:ascii="Arial" w:hAnsi="Arial" w:cs="Arial"/>
        </w:rPr>
        <w:t xml:space="preserve">of the County </w:t>
      </w:r>
      <w:r w:rsidRPr="008C5D79">
        <w:rPr>
          <w:rFonts w:ascii="Arial" w:hAnsi="Arial" w:cs="Arial"/>
        </w:rPr>
        <w:t xml:space="preserve">to </w:t>
      </w:r>
      <w:r>
        <w:rPr>
          <w:rFonts w:ascii="Arial" w:hAnsi="Arial" w:cs="Arial"/>
        </w:rPr>
        <w:t>catch and transport such stray cats and dogs to a designated animal shelter in order to protect the public health and welfare of the citizens of the County</w:t>
      </w:r>
      <w:r w:rsidRPr="008C5D79">
        <w:rPr>
          <w:rFonts w:ascii="Arial" w:hAnsi="Arial" w:cs="Arial"/>
        </w:rPr>
        <w:t>;</w:t>
      </w:r>
    </w:p>
    <w:p w:rsidR="00D14FB4" w:rsidRDefault="00D14FB4" w:rsidP="00E217BE">
      <w:pPr>
        <w:jc w:val="both"/>
        <w:rPr>
          <w:rFonts w:ascii="Arial" w:hAnsi="Arial" w:cs="Arial"/>
        </w:rPr>
      </w:pPr>
    </w:p>
    <w:p w:rsidR="00D14FB4" w:rsidRDefault="00D14FB4" w:rsidP="00E217BE">
      <w:pPr>
        <w:jc w:val="both"/>
        <w:rPr>
          <w:rFonts w:ascii="Arial" w:hAnsi="Arial" w:cs="Arial"/>
        </w:rPr>
      </w:pPr>
      <w:r>
        <w:rPr>
          <w:rFonts w:ascii="Arial" w:hAnsi="Arial" w:cs="Arial"/>
        </w:rPr>
        <w:tab/>
      </w:r>
      <w:r w:rsidRPr="004F068D">
        <w:rPr>
          <w:rFonts w:ascii="Arial" w:hAnsi="Arial" w:cs="Arial"/>
          <w:b/>
        </w:rPr>
        <w:t>WHEREAS</w:t>
      </w:r>
      <w:r>
        <w:rPr>
          <w:rFonts w:ascii="Arial" w:hAnsi="Arial" w:cs="Arial"/>
        </w:rPr>
        <w:t>, the stray cats and dogs are contributing to the stray animal population in the rural areas of County Precinct No. One.</w:t>
      </w:r>
    </w:p>
    <w:p w:rsidR="00D14FB4" w:rsidRDefault="00D14FB4" w:rsidP="00E217BE">
      <w:pPr>
        <w:jc w:val="both"/>
        <w:rPr>
          <w:rFonts w:ascii="Arial" w:hAnsi="Arial" w:cs="Arial"/>
        </w:rPr>
      </w:pPr>
    </w:p>
    <w:p w:rsidR="00D14FB4" w:rsidRPr="00546F0E" w:rsidRDefault="00D14FB4" w:rsidP="00E217BE">
      <w:pPr>
        <w:ind w:firstLine="720"/>
        <w:jc w:val="both"/>
        <w:rPr>
          <w:rFonts w:ascii="Arial" w:hAnsi="Arial" w:cs="Arial"/>
        </w:rPr>
      </w:pPr>
      <w:r>
        <w:rPr>
          <w:rFonts w:ascii="Arial" w:hAnsi="Arial" w:cs="Arial"/>
          <w:b/>
        </w:rPr>
        <w:t>WHEREAS</w:t>
      </w:r>
      <w:r>
        <w:rPr>
          <w:rFonts w:ascii="Arial" w:hAnsi="Arial" w:cs="Arial"/>
        </w:rPr>
        <w:t>, County agrees to provide qualified animal control officers and vehicles to catch and transport stray c</w:t>
      </w:r>
      <w:r w:rsidR="00A14CD4">
        <w:rPr>
          <w:rFonts w:ascii="Arial" w:hAnsi="Arial" w:cs="Arial"/>
        </w:rPr>
        <w:t>ats and dogs within the Edcouch</w:t>
      </w:r>
      <w:r>
        <w:rPr>
          <w:rFonts w:ascii="Arial" w:hAnsi="Arial" w:cs="Arial"/>
        </w:rPr>
        <w:t xml:space="preserve"> city limits to the extent County has current revenues available to provide such officers and v</w:t>
      </w:r>
      <w:r w:rsidR="00A14CD4">
        <w:rPr>
          <w:rFonts w:ascii="Arial" w:hAnsi="Arial" w:cs="Arial"/>
        </w:rPr>
        <w:t>ehic</w:t>
      </w:r>
      <w:r w:rsidR="00741F2A">
        <w:rPr>
          <w:rFonts w:ascii="Arial" w:hAnsi="Arial" w:cs="Arial"/>
        </w:rPr>
        <w:t>le</w:t>
      </w:r>
      <w:r w:rsidR="00A14CD4">
        <w:rPr>
          <w:rFonts w:ascii="Arial" w:hAnsi="Arial" w:cs="Arial"/>
        </w:rPr>
        <w:t xml:space="preserve">  to support Edcouch</w:t>
      </w:r>
      <w:r>
        <w:rPr>
          <w:rFonts w:ascii="Arial" w:hAnsi="Arial" w:cs="Arial"/>
        </w:rPr>
        <w:t xml:space="preserve">;  </w:t>
      </w:r>
    </w:p>
    <w:p w:rsidR="00D14FB4" w:rsidRPr="008C5D79" w:rsidRDefault="00D14FB4" w:rsidP="00E217BE">
      <w:pPr>
        <w:jc w:val="both"/>
        <w:rPr>
          <w:rFonts w:ascii="Arial" w:hAnsi="Arial" w:cs="Arial"/>
        </w:rPr>
      </w:pPr>
    </w:p>
    <w:p w:rsidR="00D14FB4" w:rsidRPr="001E0E2C" w:rsidRDefault="00D14FB4" w:rsidP="00E217BE">
      <w:pPr>
        <w:tabs>
          <w:tab w:val="left" w:pos="2430"/>
        </w:tabs>
        <w:ind w:firstLine="720"/>
        <w:jc w:val="both"/>
        <w:rPr>
          <w:rFonts w:ascii="Arial" w:hAnsi="Arial" w:cs="Arial"/>
          <w:bCs/>
        </w:rPr>
      </w:pPr>
      <w:r>
        <w:rPr>
          <w:rFonts w:ascii="Arial" w:hAnsi="Arial" w:cs="Arial"/>
          <w:b/>
          <w:bCs/>
        </w:rPr>
        <w:t>WHEREAS</w:t>
      </w:r>
      <w:r w:rsidR="00CB37FA">
        <w:rPr>
          <w:rFonts w:ascii="Arial" w:hAnsi="Arial" w:cs="Arial"/>
          <w:bCs/>
        </w:rPr>
        <w:t>, Edcouch</w:t>
      </w:r>
      <w:r>
        <w:rPr>
          <w:rFonts w:ascii="Arial" w:hAnsi="Arial" w:cs="Arial"/>
          <w:bCs/>
        </w:rPr>
        <w:t xml:space="preserve"> agrees to pay all of the costs established by the designated animal shelter for services provided by the designated animal shelter for any stray dogs and</w:t>
      </w:r>
      <w:r w:rsidR="00CB37FA">
        <w:rPr>
          <w:rFonts w:ascii="Arial" w:hAnsi="Arial" w:cs="Arial"/>
          <w:bCs/>
        </w:rPr>
        <w:t xml:space="preserve"> cats caught within the Edcouch</w:t>
      </w:r>
      <w:r>
        <w:rPr>
          <w:rFonts w:ascii="Arial" w:hAnsi="Arial" w:cs="Arial"/>
          <w:bCs/>
        </w:rPr>
        <w:t xml:space="preserve"> city limits and transported to the designated animal shelter by the County; </w:t>
      </w:r>
    </w:p>
    <w:p w:rsidR="00D14FB4" w:rsidRDefault="00D14FB4" w:rsidP="00E217BE">
      <w:pPr>
        <w:tabs>
          <w:tab w:val="left" w:pos="2430"/>
        </w:tabs>
        <w:ind w:firstLine="720"/>
        <w:jc w:val="both"/>
        <w:rPr>
          <w:rFonts w:ascii="Arial" w:hAnsi="Arial" w:cs="Arial"/>
          <w:b/>
          <w:bCs/>
        </w:rPr>
      </w:pPr>
    </w:p>
    <w:p w:rsidR="00D14FB4" w:rsidRDefault="00D14FB4" w:rsidP="00E217BE">
      <w:pPr>
        <w:tabs>
          <w:tab w:val="left" w:pos="2430"/>
        </w:tabs>
        <w:ind w:firstLine="720"/>
        <w:jc w:val="both"/>
        <w:rPr>
          <w:rFonts w:ascii="Arial" w:hAnsi="Arial" w:cs="Arial"/>
          <w:bCs/>
        </w:rPr>
      </w:pPr>
      <w:r>
        <w:rPr>
          <w:rFonts w:ascii="Arial" w:hAnsi="Arial" w:cs="Arial"/>
          <w:b/>
          <w:bCs/>
        </w:rPr>
        <w:t xml:space="preserve">WHEREAS, </w:t>
      </w:r>
      <w:r w:rsidR="00CB37FA">
        <w:rPr>
          <w:rFonts w:ascii="Arial" w:hAnsi="Arial" w:cs="Arial"/>
          <w:bCs/>
        </w:rPr>
        <w:t>Edcouch</w:t>
      </w:r>
      <w:r>
        <w:rPr>
          <w:rFonts w:ascii="Arial" w:hAnsi="Arial" w:cs="Arial"/>
          <w:bCs/>
        </w:rPr>
        <w:t xml:space="preserve"> and County agree that County will have no obligation to pay any of the costs required by the designated animal shelter for services provided by the designated animal shelter for any stray dogs and</w:t>
      </w:r>
      <w:r w:rsidR="00A14CD4">
        <w:rPr>
          <w:rFonts w:ascii="Arial" w:hAnsi="Arial" w:cs="Arial"/>
          <w:bCs/>
        </w:rPr>
        <w:t xml:space="preserve"> cats caught within the Edcouch</w:t>
      </w:r>
      <w:r>
        <w:rPr>
          <w:rFonts w:ascii="Arial" w:hAnsi="Arial" w:cs="Arial"/>
          <w:bCs/>
        </w:rPr>
        <w:t xml:space="preserve"> city limits and transported to the designated animal shelter by the County and that the designated animal shelter is aware of and understands this Agreement; </w:t>
      </w:r>
    </w:p>
    <w:p w:rsidR="00D14FB4" w:rsidRDefault="00D14FB4" w:rsidP="00E217BE">
      <w:pPr>
        <w:tabs>
          <w:tab w:val="left" w:pos="2430"/>
        </w:tabs>
        <w:ind w:firstLine="720"/>
        <w:jc w:val="both"/>
        <w:rPr>
          <w:rFonts w:ascii="Arial" w:hAnsi="Arial" w:cs="Arial"/>
          <w:b/>
          <w:bCs/>
        </w:rPr>
      </w:pPr>
    </w:p>
    <w:p w:rsidR="00A068FE" w:rsidRDefault="00A068FE" w:rsidP="00E217BE">
      <w:pPr>
        <w:tabs>
          <w:tab w:val="left" w:pos="2430"/>
        </w:tabs>
        <w:ind w:firstLine="720"/>
        <w:jc w:val="both"/>
        <w:rPr>
          <w:rFonts w:ascii="Arial" w:hAnsi="Arial" w:cs="Arial"/>
          <w:b/>
          <w:bCs/>
        </w:rPr>
      </w:pPr>
    </w:p>
    <w:p w:rsidR="00A068FE" w:rsidRDefault="00A068FE" w:rsidP="00E217BE">
      <w:pPr>
        <w:tabs>
          <w:tab w:val="left" w:pos="2430"/>
        </w:tabs>
        <w:ind w:firstLine="720"/>
        <w:jc w:val="both"/>
        <w:rPr>
          <w:rFonts w:ascii="Arial" w:hAnsi="Arial" w:cs="Arial"/>
          <w:b/>
          <w:bCs/>
        </w:rPr>
      </w:pPr>
    </w:p>
    <w:p w:rsidR="00D14FB4" w:rsidRPr="008C5D79" w:rsidRDefault="00D14FB4" w:rsidP="00E217BE">
      <w:pPr>
        <w:tabs>
          <w:tab w:val="left" w:pos="2430"/>
        </w:tabs>
        <w:ind w:firstLine="720"/>
        <w:jc w:val="both"/>
        <w:rPr>
          <w:rFonts w:ascii="Arial" w:hAnsi="Arial" w:cs="Arial"/>
        </w:rPr>
      </w:pPr>
      <w:r w:rsidRPr="008C5D79">
        <w:rPr>
          <w:rFonts w:ascii="Arial" w:hAnsi="Arial" w:cs="Arial"/>
          <w:b/>
          <w:bCs/>
        </w:rPr>
        <w:t>WHEREAS</w:t>
      </w:r>
      <w:r>
        <w:rPr>
          <w:rFonts w:ascii="Arial" w:hAnsi="Arial" w:cs="Arial"/>
        </w:rPr>
        <w:t xml:space="preserve">, the </w:t>
      </w:r>
      <w:r w:rsidRPr="008C5D79">
        <w:rPr>
          <w:rFonts w:ascii="Arial" w:hAnsi="Arial" w:cs="Arial"/>
        </w:rPr>
        <w:t>County</w:t>
      </w:r>
      <w:r w:rsidR="00CB37FA">
        <w:rPr>
          <w:rFonts w:ascii="Arial" w:hAnsi="Arial" w:cs="Arial"/>
        </w:rPr>
        <w:t xml:space="preserve"> and Edcouch</w:t>
      </w:r>
      <w:r w:rsidRPr="008C5D79">
        <w:rPr>
          <w:rFonts w:ascii="Arial" w:hAnsi="Arial" w:cs="Arial"/>
        </w:rPr>
        <w:t xml:space="preserve"> are authorized to enter into this Agreement pursuant to the Interlocal Cooperation Act, Tex. Gov</w:t>
      </w:r>
      <w:r w:rsidR="00A068FE">
        <w:rPr>
          <w:rFonts w:ascii="Arial" w:hAnsi="Arial" w:cs="Arial"/>
        </w:rPr>
        <w:t>’</w:t>
      </w:r>
      <w:r w:rsidRPr="008C5D79">
        <w:rPr>
          <w:rFonts w:ascii="Arial" w:hAnsi="Arial" w:cs="Arial"/>
        </w:rPr>
        <w:t xml:space="preserve">t Code 791.001 </w:t>
      </w:r>
      <w:proofErr w:type="gramStart"/>
      <w:r w:rsidRPr="008C5D80">
        <w:rPr>
          <w:rFonts w:ascii="Arial" w:hAnsi="Arial" w:cs="Arial"/>
          <w:i/>
        </w:rPr>
        <w:t>et</w:t>
      </w:r>
      <w:proofErr w:type="gramEnd"/>
      <w:r w:rsidRPr="008C5D80">
        <w:rPr>
          <w:rFonts w:ascii="Arial" w:hAnsi="Arial" w:cs="Arial"/>
          <w:i/>
        </w:rPr>
        <w:t>. seq</w:t>
      </w:r>
      <w:r w:rsidRPr="008C5D79">
        <w:rPr>
          <w:rFonts w:ascii="Arial" w:hAnsi="Arial" w:cs="Arial"/>
        </w:rPr>
        <w:t>., which authorizes local governments to contract with each other to perform governmental functions and services under the terms of the Act.</w:t>
      </w:r>
    </w:p>
    <w:p w:rsidR="00D14FB4" w:rsidRDefault="00D14FB4" w:rsidP="00E217BE">
      <w:pPr>
        <w:tabs>
          <w:tab w:val="left" w:pos="2430"/>
        </w:tabs>
        <w:ind w:left="720"/>
        <w:jc w:val="both"/>
        <w:rPr>
          <w:rFonts w:ascii="Arial" w:hAnsi="Arial" w:cs="Arial"/>
          <w:b/>
          <w:bCs/>
        </w:rPr>
      </w:pPr>
    </w:p>
    <w:p w:rsidR="00D14FB4" w:rsidRDefault="00D14FB4" w:rsidP="00E217BE">
      <w:pPr>
        <w:tabs>
          <w:tab w:val="left" w:pos="2430"/>
        </w:tabs>
        <w:ind w:firstLine="720"/>
        <w:jc w:val="both"/>
        <w:rPr>
          <w:rFonts w:ascii="Arial" w:hAnsi="Arial" w:cs="Arial"/>
          <w:bCs/>
        </w:rPr>
      </w:pPr>
      <w:r>
        <w:rPr>
          <w:rFonts w:ascii="Arial" w:hAnsi="Arial" w:cs="Arial"/>
          <w:b/>
          <w:bCs/>
        </w:rPr>
        <w:t xml:space="preserve">WHEREAS, </w:t>
      </w:r>
      <w:r w:rsidR="00CB37FA">
        <w:rPr>
          <w:rFonts w:ascii="Arial" w:hAnsi="Arial" w:cs="Arial"/>
          <w:bCs/>
        </w:rPr>
        <w:t>Edcouch</w:t>
      </w:r>
      <w:r>
        <w:rPr>
          <w:rFonts w:ascii="Arial" w:hAnsi="Arial" w:cs="Arial"/>
          <w:bCs/>
        </w:rPr>
        <w:t xml:space="preserve"> will benefit from the County catching and transporting stray d</w:t>
      </w:r>
      <w:r w:rsidR="00CB37FA">
        <w:rPr>
          <w:rFonts w:ascii="Arial" w:hAnsi="Arial" w:cs="Arial"/>
          <w:bCs/>
        </w:rPr>
        <w:t>ogs and cats within the Edcouch</w:t>
      </w:r>
      <w:r>
        <w:rPr>
          <w:rFonts w:ascii="Arial" w:hAnsi="Arial" w:cs="Arial"/>
          <w:bCs/>
        </w:rPr>
        <w:t xml:space="preserve"> city limits to a designated animal shelter; and</w:t>
      </w:r>
    </w:p>
    <w:p w:rsidR="00D14FB4" w:rsidRDefault="00D14FB4" w:rsidP="00E217BE">
      <w:pPr>
        <w:tabs>
          <w:tab w:val="left" w:pos="2430"/>
        </w:tabs>
        <w:ind w:firstLine="720"/>
        <w:jc w:val="both"/>
        <w:rPr>
          <w:rFonts w:ascii="Arial" w:hAnsi="Arial" w:cs="Arial"/>
          <w:bCs/>
        </w:rPr>
      </w:pPr>
    </w:p>
    <w:p w:rsidR="00D14FB4" w:rsidRPr="00CA7BFF" w:rsidRDefault="00D14FB4" w:rsidP="00E217BE">
      <w:pPr>
        <w:tabs>
          <w:tab w:val="left" w:pos="2430"/>
        </w:tabs>
        <w:ind w:firstLine="720"/>
        <w:jc w:val="both"/>
        <w:rPr>
          <w:rFonts w:ascii="Arial" w:hAnsi="Arial" w:cs="Arial"/>
          <w:bCs/>
        </w:rPr>
      </w:pPr>
      <w:r w:rsidRPr="00CB21DA">
        <w:rPr>
          <w:rFonts w:ascii="Arial" w:hAnsi="Arial" w:cs="Arial"/>
          <w:b/>
          <w:bCs/>
        </w:rPr>
        <w:t>WHEREAS</w:t>
      </w:r>
      <w:r>
        <w:rPr>
          <w:rFonts w:ascii="Arial" w:hAnsi="Arial" w:cs="Arial"/>
          <w:bCs/>
        </w:rPr>
        <w:t>,</w:t>
      </w:r>
      <w:r>
        <w:t xml:space="preserve"> </w:t>
      </w:r>
      <w:r>
        <w:rPr>
          <w:rFonts w:ascii="Arial" w:hAnsi="Arial" w:cs="Arial"/>
        </w:rPr>
        <w:t>the County has determined it would be in the best interest of the County for the County to catch and transport stray cats an</w:t>
      </w:r>
      <w:r w:rsidR="00CB37FA">
        <w:rPr>
          <w:rFonts w:ascii="Arial" w:hAnsi="Arial" w:cs="Arial"/>
        </w:rPr>
        <w:t>d dogs found within the Edcouch</w:t>
      </w:r>
      <w:r>
        <w:rPr>
          <w:rFonts w:ascii="Arial" w:hAnsi="Arial" w:cs="Arial"/>
        </w:rPr>
        <w:t xml:space="preserve"> city limits to a designated animal shelter.</w:t>
      </w:r>
    </w:p>
    <w:p w:rsidR="00D14FB4" w:rsidRPr="008C5D79" w:rsidRDefault="00D14FB4" w:rsidP="00E217BE">
      <w:pPr>
        <w:jc w:val="both"/>
        <w:rPr>
          <w:rFonts w:ascii="Arial" w:hAnsi="Arial" w:cs="Arial"/>
        </w:rPr>
      </w:pPr>
    </w:p>
    <w:p w:rsidR="00D14FB4" w:rsidRPr="008C5D79" w:rsidRDefault="00D14FB4" w:rsidP="00E217BE">
      <w:pPr>
        <w:ind w:firstLine="720"/>
        <w:jc w:val="both"/>
        <w:rPr>
          <w:rFonts w:ascii="Arial" w:hAnsi="Arial" w:cs="Arial"/>
        </w:rPr>
      </w:pPr>
      <w:r w:rsidRPr="008C5D79">
        <w:rPr>
          <w:rFonts w:ascii="Arial" w:hAnsi="Arial" w:cs="Arial"/>
          <w:b/>
          <w:bCs/>
        </w:rPr>
        <w:t>NOW, THEREFORE,</w:t>
      </w:r>
      <w:r w:rsidR="00CB37FA">
        <w:rPr>
          <w:rFonts w:ascii="Arial" w:hAnsi="Arial" w:cs="Arial"/>
        </w:rPr>
        <w:t xml:space="preserve"> Edcouch</w:t>
      </w:r>
      <w:r>
        <w:rPr>
          <w:rFonts w:ascii="Arial" w:hAnsi="Arial" w:cs="Arial"/>
        </w:rPr>
        <w:t xml:space="preserve"> a</w:t>
      </w:r>
      <w:r w:rsidRPr="008C5D79">
        <w:rPr>
          <w:rFonts w:ascii="Arial" w:hAnsi="Arial" w:cs="Arial"/>
        </w:rPr>
        <w:t xml:space="preserve">nd </w:t>
      </w:r>
      <w:r>
        <w:rPr>
          <w:rFonts w:ascii="Arial" w:hAnsi="Arial" w:cs="Arial"/>
        </w:rPr>
        <w:t xml:space="preserve">the </w:t>
      </w:r>
      <w:r w:rsidRPr="008C5D79">
        <w:rPr>
          <w:rFonts w:ascii="Arial" w:hAnsi="Arial" w:cs="Arial"/>
        </w:rPr>
        <w:t>County, in consideration of the mutual covenants expressed here</w:t>
      </w:r>
      <w:r>
        <w:rPr>
          <w:rFonts w:ascii="Arial" w:hAnsi="Arial" w:cs="Arial"/>
        </w:rPr>
        <w:t>in</w:t>
      </w:r>
      <w:r w:rsidRPr="008C5D79">
        <w:rPr>
          <w:rFonts w:ascii="Arial" w:hAnsi="Arial" w:cs="Arial"/>
        </w:rPr>
        <w:t>, agree as follows:</w:t>
      </w:r>
    </w:p>
    <w:p w:rsidR="00D14FB4" w:rsidRPr="008C5D79" w:rsidRDefault="00D14FB4" w:rsidP="00E217BE">
      <w:pPr>
        <w:jc w:val="both"/>
        <w:rPr>
          <w:rFonts w:ascii="Arial" w:hAnsi="Arial" w:cs="Arial"/>
        </w:rPr>
      </w:pPr>
    </w:p>
    <w:p w:rsidR="00D14FB4" w:rsidRPr="008C5D79" w:rsidRDefault="00D14FB4" w:rsidP="008B256F">
      <w:pPr>
        <w:pStyle w:val="Level1"/>
        <w:numPr>
          <w:ilvl w:val="0"/>
          <w:numId w:val="2"/>
        </w:numPr>
        <w:tabs>
          <w:tab w:val="left" w:pos="-1200"/>
          <w:tab w:val="left" w:pos="-720"/>
          <w:tab w:val="left" w:pos="0"/>
          <w:tab w:val="left" w:pos="1440"/>
          <w:tab w:val="left" w:pos="2160"/>
          <w:tab w:val="left" w:pos="2880"/>
          <w:tab w:val="left" w:pos="3600"/>
          <w:tab w:val="left" w:pos="4320"/>
          <w:tab w:val="left" w:pos="5040"/>
          <w:tab w:val="left" w:pos="5760"/>
          <w:tab w:val="left" w:pos="6480"/>
          <w:tab w:val="left" w:pos="9360"/>
        </w:tabs>
        <w:jc w:val="both"/>
        <w:rPr>
          <w:rFonts w:ascii="Arial" w:hAnsi="Arial" w:cs="Arial"/>
        </w:rPr>
      </w:pPr>
      <w:r w:rsidRPr="008C5D79">
        <w:rPr>
          <w:rFonts w:ascii="Arial" w:hAnsi="Arial" w:cs="Arial"/>
        </w:rPr>
        <w:t>County agrees</w:t>
      </w:r>
      <w:r>
        <w:rPr>
          <w:rFonts w:ascii="Arial" w:hAnsi="Arial" w:cs="Arial"/>
        </w:rPr>
        <w:t xml:space="preserve"> to</w:t>
      </w:r>
      <w:r w:rsidRPr="008C5D79">
        <w:rPr>
          <w:rFonts w:ascii="Arial" w:hAnsi="Arial" w:cs="Arial"/>
        </w:rPr>
        <w:t xml:space="preserve"> </w:t>
      </w:r>
      <w:r>
        <w:rPr>
          <w:rFonts w:ascii="Arial" w:hAnsi="Arial" w:cs="Arial"/>
        </w:rPr>
        <w:t xml:space="preserve">provide qualified personnel to catch and transport stray dogs found within the </w:t>
      </w:r>
      <w:r w:rsidR="00CB37FA">
        <w:rPr>
          <w:rFonts w:ascii="Arial" w:hAnsi="Arial" w:cs="Arial"/>
        </w:rPr>
        <w:t>Edcouch</w:t>
      </w:r>
      <w:r>
        <w:rPr>
          <w:rFonts w:ascii="Arial" w:hAnsi="Arial" w:cs="Arial"/>
        </w:rPr>
        <w:t xml:space="preserve"> city limits to a designated animal shelter and provide the material,</w:t>
      </w:r>
      <w:r w:rsidRPr="008C5D79">
        <w:rPr>
          <w:rFonts w:ascii="Arial" w:hAnsi="Arial" w:cs="Arial"/>
        </w:rPr>
        <w:t xml:space="preserve"> labor and equipment necessary </w:t>
      </w:r>
      <w:r>
        <w:rPr>
          <w:rFonts w:ascii="Arial" w:hAnsi="Arial" w:cs="Arial"/>
        </w:rPr>
        <w:t>for such services</w:t>
      </w:r>
      <w:r w:rsidRPr="008C5D79">
        <w:rPr>
          <w:rFonts w:ascii="Arial" w:hAnsi="Arial" w:cs="Arial"/>
        </w:rPr>
        <w:t xml:space="preserve">. </w:t>
      </w:r>
    </w:p>
    <w:p w:rsidR="00D14FB4" w:rsidRPr="008C5D79" w:rsidRDefault="00D14FB4" w:rsidP="00E217BE">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9360"/>
        </w:tabs>
        <w:jc w:val="both"/>
        <w:rPr>
          <w:rFonts w:ascii="Arial" w:hAnsi="Arial" w:cs="Arial"/>
        </w:rPr>
      </w:pPr>
    </w:p>
    <w:p w:rsidR="00D14FB4" w:rsidRDefault="00CB37FA" w:rsidP="008B256F">
      <w:pPr>
        <w:pStyle w:val="Level1"/>
        <w:numPr>
          <w:ilvl w:val="0"/>
          <w:numId w:val="2"/>
        </w:numPr>
        <w:tabs>
          <w:tab w:val="left" w:pos="-1200"/>
          <w:tab w:val="left" w:pos="-720"/>
          <w:tab w:val="left" w:pos="0"/>
          <w:tab w:val="left" w:pos="1440"/>
          <w:tab w:val="left" w:pos="2160"/>
          <w:tab w:val="left" w:pos="2880"/>
          <w:tab w:val="left" w:pos="3600"/>
          <w:tab w:val="left" w:pos="4320"/>
          <w:tab w:val="left" w:pos="5040"/>
          <w:tab w:val="left" w:pos="5760"/>
          <w:tab w:val="left" w:pos="6480"/>
          <w:tab w:val="left" w:pos="9360"/>
        </w:tabs>
        <w:jc w:val="both"/>
        <w:rPr>
          <w:rFonts w:ascii="Arial" w:hAnsi="Arial" w:cs="Arial"/>
        </w:rPr>
      </w:pPr>
      <w:r>
        <w:rPr>
          <w:rFonts w:ascii="Arial" w:hAnsi="Arial" w:cs="Arial"/>
        </w:rPr>
        <w:t>Edcouch</w:t>
      </w:r>
      <w:r w:rsidR="00D14FB4" w:rsidRPr="008C5D79">
        <w:rPr>
          <w:rFonts w:ascii="Arial" w:hAnsi="Arial" w:cs="Arial"/>
        </w:rPr>
        <w:t xml:space="preserve"> </w:t>
      </w:r>
      <w:r w:rsidR="00D14FB4">
        <w:rPr>
          <w:rFonts w:ascii="Arial" w:hAnsi="Arial" w:cs="Arial"/>
        </w:rPr>
        <w:t xml:space="preserve">grants permission to </w:t>
      </w:r>
      <w:r>
        <w:rPr>
          <w:rFonts w:ascii="Arial" w:hAnsi="Arial" w:cs="Arial"/>
        </w:rPr>
        <w:t>the County to enter the Edcouch</w:t>
      </w:r>
      <w:r w:rsidR="00D14FB4">
        <w:rPr>
          <w:rFonts w:ascii="Arial" w:hAnsi="Arial" w:cs="Arial"/>
        </w:rPr>
        <w:t xml:space="preserve"> city limits to catch and transport stray dogs to a designated animal shelter.</w:t>
      </w:r>
    </w:p>
    <w:p w:rsidR="00D14FB4" w:rsidRPr="008C5D79" w:rsidRDefault="00D14FB4" w:rsidP="00E217BE">
      <w:pPr>
        <w:pStyle w:val="Level1"/>
        <w:tabs>
          <w:tab w:val="left" w:pos="-1200"/>
          <w:tab w:val="left" w:pos="-720"/>
          <w:tab w:val="left" w:pos="0"/>
          <w:tab w:val="left" w:pos="1440"/>
          <w:tab w:val="left" w:pos="2160"/>
          <w:tab w:val="left" w:pos="2880"/>
          <w:tab w:val="left" w:pos="3600"/>
          <w:tab w:val="left" w:pos="4320"/>
          <w:tab w:val="left" w:pos="5040"/>
          <w:tab w:val="left" w:pos="5760"/>
          <w:tab w:val="left" w:pos="6480"/>
          <w:tab w:val="left" w:pos="9360"/>
        </w:tabs>
        <w:ind w:left="0" w:firstLine="0"/>
        <w:jc w:val="both"/>
        <w:rPr>
          <w:rFonts w:ascii="Arial" w:hAnsi="Arial" w:cs="Arial"/>
        </w:rPr>
      </w:pPr>
      <w:r w:rsidRPr="008C5D79">
        <w:rPr>
          <w:rFonts w:ascii="Arial" w:hAnsi="Arial" w:cs="Arial"/>
        </w:rPr>
        <w:t xml:space="preserve"> </w:t>
      </w:r>
    </w:p>
    <w:p w:rsidR="00D14FB4" w:rsidRPr="008C5D79" w:rsidRDefault="00CB37FA" w:rsidP="008B256F">
      <w:pPr>
        <w:pStyle w:val="Level1"/>
        <w:numPr>
          <w:ilvl w:val="0"/>
          <w:numId w:val="2"/>
        </w:numPr>
        <w:tabs>
          <w:tab w:val="left" w:pos="-1200"/>
          <w:tab w:val="left" w:pos="-720"/>
          <w:tab w:val="left" w:pos="0"/>
          <w:tab w:val="left" w:pos="1440"/>
          <w:tab w:val="left" w:pos="2160"/>
          <w:tab w:val="left" w:pos="2880"/>
          <w:tab w:val="left" w:pos="3600"/>
          <w:tab w:val="left" w:pos="4320"/>
          <w:tab w:val="left" w:pos="5040"/>
          <w:tab w:val="left" w:pos="5760"/>
          <w:tab w:val="left" w:pos="6480"/>
          <w:tab w:val="left" w:pos="9360"/>
        </w:tabs>
        <w:jc w:val="both"/>
        <w:rPr>
          <w:rFonts w:ascii="Arial" w:hAnsi="Arial" w:cs="Arial"/>
        </w:rPr>
      </w:pPr>
      <w:r>
        <w:rPr>
          <w:rFonts w:ascii="Arial" w:hAnsi="Arial" w:cs="Arial"/>
        </w:rPr>
        <w:t>Edcouch</w:t>
      </w:r>
      <w:r w:rsidR="00D14FB4">
        <w:rPr>
          <w:rFonts w:ascii="Arial" w:hAnsi="Arial" w:cs="Arial"/>
        </w:rPr>
        <w:t xml:space="preserve"> agrees to pay all of the </w:t>
      </w:r>
      <w:r w:rsidR="00D14FB4" w:rsidRPr="008C5D79">
        <w:rPr>
          <w:rFonts w:ascii="Arial" w:hAnsi="Arial" w:cs="Arial"/>
        </w:rPr>
        <w:t>cost</w:t>
      </w:r>
      <w:r w:rsidR="00D14FB4">
        <w:rPr>
          <w:rFonts w:ascii="Arial" w:hAnsi="Arial" w:cs="Arial"/>
        </w:rPr>
        <w:t xml:space="preserve">s required by the designated animal shelter </w:t>
      </w:r>
      <w:r w:rsidR="00D14FB4">
        <w:rPr>
          <w:rFonts w:ascii="Arial" w:hAnsi="Arial" w:cs="Arial"/>
          <w:bCs/>
        </w:rPr>
        <w:t>for services provided by the designated animal shelter for any stray dogs and</w:t>
      </w:r>
      <w:r>
        <w:rPr>
          <w:rFonts w:ascii="Arial" w:hAnsi="Arial" w:cs="Arial"/>
          <w:bCs/>
        </w:rPr>
        <w:t xml:space="preserve"> cats caught within the Edcouch</w:t>
      </w:r>
      <w:r w:rsidR="00D14FB4">
        <w:rPr>
          <w:rFonts w:ascii="Arial" w:hAnsi="Arial" w:cs="Arial"/>
          <w:bCs/>
        </w:rPr>
        <w:t xml:space="preserve"> city limits and transported to the designated animal shelter by the County</w:t>
      </w:r>
      <w:r w:rsidR="00D14FB4">
        <w:rPr>
          <w:rFonts w:ascii="Arial" w:hAnsi="Arial" w:cs="Arial"/>
        </w:rPr>
        <w:t xml:space="preserve">. </w:t>
      </w:r>
    </w:p>
    <w:p w:rsidR="00D14FB4" w:rsidRPr="008C5D79" w:rsidRDefault="00D14FB4" w:rsidP="00E217BE">
      <w:pPr>
        <w:pStyle w:val="Level1"/>
        <w:tabs>
          <w:tab w:val="left" w:pos="-1200"/>
          <w:tab w:val="left" w:pos="-720"/>
          <w:tab w:val="left" w:pos="0"/>
          <w:tab w:val="left" w:pos="1440"/>
          <w:tab w:val="left" w:pos="2160"/>
          <w:tab w:val="left" w:pos="2880"/>
          <w:tab w:val="left" w:pos="3600"/>
          <w:tab w:val="left" w:pos="4320"/>
          <w:tab w:val="left" w:pos="5040"/>
          <w:tab w:val="left" w:pos="5760"/>
          <w:tab w:val="left" w:pos="6480"/>
          <w:tab w:val="left" w:pos="9360"/>
        </w:tabs>
        <w:ind w:left="0" w:firstLine="0"/>
        <w:jc w:val="both"/>
        <w:rPr>
          <w:rFonts w:ascii="Arial" w:hAnsi="Arial" w:cs="Arial"/>
        </w:rPr>
      </w:pPr>
    </w:p>
    <w:p w:rsidR="00D14FB4" w:rsidRPr="008C5D79" w:rsidRDefault="00D14FB4" w:rsidP="00E217BE">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9360"/>
        </w:tabs>
        <w:jc w:val="both"/>
        <w:rPr>
          <w:rFonts w:ascii="Arial" w:hAnsi="Arial" w:cs="Arial"/>
        </w:rPr>
        <w:sectPr w:rsidR="00D14FB4" w:rsidRPr="008C5D79">
          <w:headerReference w:type="default" r:id="rId8"/>
          <w:pgSz w:w="12240" w:h="15840"/>
          <w:pgMar w:top="1440" w:right="1440" w:bottom="1440" w:left="1440" w:header="1440" w:footer="1440" w:gutter="0"/>
          <w:cols w:space="720"/>
          <w:noEndnote/>
        </w:sectPr>
      </w:pPr>
    </w:p>
    <w:p w:rsidR="00D14FB4" w:rsidRDefault="00CB37FA" w:rsidP="008B256F">
      <w:pPr>
        <w:pStyle w:val="Level1"/>
        <w:numPr>
          <w:ilvl w:val="0"/>
          <w:numId w:val="2"/>
        </w:numPr>
        <w:tabs>
          <w:tab w:val="left" w:pos="-1200"/>
          <w:tab w:val="left" w:pos="-720"/>
          <w:tab w:val="left" w:pos="0"/>
          <w:tab w:val="left" w:pos="1440"/>
          <w:tab w:val="left" w:pos="2160"/>
          <w:tab w:val="left" w:pos="2880"/>
          <w:tab w:val="left" w:pos="3600"/>
          <w:tab w:val="left" w:pos="4320"/>
          <w:tab w:val="left" w:pos="5040"/>
          <w:tab w:val="left" w:pos="5760"/>
          <w:tab w:val="left" w:pos="6480"/>
          <w:tab w:val="left" w:pos="9360"/>
        </w:tabs>
        <w:jc w:val="both"/>
        <w:rPr>
          <w:rFonts w:ascii="Arial" w:hAnsi="Arial" w:cs="Arial"/>
        </w:rPr>
      </w:pPr>
      <w:r>
        <w:rPr>
          <w:rFonts w:ascii="Arial" w:hAnsi="Arial" w:cs="Arial"/>
        </w:rPr>
        <w:lastRenderedPageBreak/>
        <w:t>Edcouch</w:t>
      </w:r>
      <w:r w:rsidR="00D14FB4">
        <w:rPr>
          <w:rFonts w:ascii="Arial" w:hAnsi="Arial" w:cs="Arial"/>
        </w:rPr>
        <w:t xml:space="preserve"> agrees that failure to pay the costs required by the designated animal shelter shall constitute grounds for termination of this Agreement by the non-defaulting party and/or the County.</w:t>
      </w:r>
    </w:p>
    <w:p w:rsidR="00D14FB4" w:rsidRDefault="00D14FB4" w:rsidP="00E217BE">
      <w:pPr>
        <w:pStyle w:val="Level1"/>
        <w:tabs>
          <w:tab w:val="left" w:pos="-1200"/>
          <w:tab w:val="left" w:pos="-720"/>
          <w:tab w:val="left" w:pos="0"/>
          <w:tab w:val="left" w:pos="1440"/>
          <w:tab w:val="left" w:pos="2160"/>
          <w:tab w:val="left" w:pos="2880"/>
          <w:tab w:val="left" w:pos="3600"/>
          <w:tab w:val="left" w:pos="4320"/>
          <w:tab w:val="left" w:pos="5040"/>
          <w:tab w:val="left" w:pos="5760"/>
          <w:tab w:val="left" w:pos="6480"/>
          <w:tab w:val="left" w:pos="9360"/>
        </w:tabs>
        <w:ind w:firstLine="0"/>
        <w:jc w:val="both"/>
        <w:rPr>
          <w:rFonts w:ascii="Arial" w:hAnsi="Arial" w:cs="Arial"/>
        </w:rPr>
      </w:pPr>
    </w:p>
    <w:p w:rsidR="00D14FB4" w:rsidRPr="008C5D79" w:rsidRDefault="00D14FB4" w:rsidP="008B256F">
      <w:pPr>
        <w:pStyle w:val="Level1"/>
        <w:numPr>
          <w:ilvl w:val="0"/>
          <w:numId w:val="2"/>
        </w:numPr>
        <w:tabs>
          <w:tab w:val="left" w:pos="-1200"/>
          <w:tab w:val="left" w:pos="-720"/>
          <w:tab w:val="left" w:pos="0"/>
          <w:tab w:val="left" w:pos="1440"/>
          <w:tab w:val="left" w:pos="2160"/>
          <w:tab w:val="left" w:pos="2880"/>
          <w:tab w:val="left" w:pos="3600"/>
          <w:tab w:val="left" w:pos="4320"/>
          <w:tab w:val="left" w:pos="5040"/>
          <w:tab w:val="left" w:pos="5760"/>
          <w:tab w:val="left" w:pos="6480"/>
          <w:tab w:val="left" w:pos="9360"/>
        </w:tabs>
        <w:jc w:val="both"/>
        <w:rPr>
          <w:rFonts w:ascii="Arial" w:hAnsi="Arial" w:cs="Arial"/>
        </w:rPr>
      </w:pPr>
      <w:r w:rsidRPr="008C5D79">
        <w:rPr>
          <w:rFonts w:ascii="Arial" w:hAnsi="Arial" w:cs="Arial"/>
        </w:rPr>
        <w:t xml:space="preserve">Each party agrees to conform to its own applicable laws, regulations, policies, and procedures with respect to the portion of the </w:t>
      </w:r>
      <w:r>
        <w:rPr>
          <w:rFonts w:ascii="Arial" w:hAnsi="Arial" w:cs="Arial"/>
        </w:rPr>
        <w:t>services</w:t>
      </w:r>
      <w:r w:rsidRPr="008C5D79">
        <w:rPr>
          <w:rFonts w:ascii="Arial" w:hAnsi="Arial" w:cs="Arial"/>
        </w:rPr>
        <w:t xml:space="preserve"> under this Agreement performed by each party.</w:t>
      </w:r>
    </w:p>
    <w:p w:rsidR="00D14FB4" w:rsidRPr="008C5D79" w:rsidRDefault="00D14FB4" w:rsidP="00E217BE">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9360"/>
        </w:tabs>
        <w:jc w:val="both"/>
        <w:rPr>
          <w:rFonts w:ascii="Arial" w:hAnsi="Arial" w:cs="Arial"/>
        </w:rPr>
      </w:pPr>
    </w:p>
    <w:p w:rsidR="00D14FB4" w:rsidRDefault="00D14FB4" w:rsidP="008B256F">
      <w:pPr>
        <w:pStyle w:val="Level1"/>
        <w:numPr>
          <w:ilvl w:val="0"/>
          <w:numId w:val="2"/>
        </w:numPr>
        <w:tabs>
          <w:tab w:val="left" w:pos="-1200"/>
          <w:tab w:val="left" w:pos="-720"/>
          <w:tab w:val="left" w:pos="0"/>
          <w:tab w:val="left" w:pos="1440"/>
          <w:tab w:val="left" w:pos="2160"/>
          <w:tab w:val="left" w:pos="2880"/>
          <w:tab w:val="left" w:pos="3600"/>
          <w:tab w:val="left" w:pos="4320"/>
          <w:tab w:val="left" w:pos="5040"/>
          <w:tab w:val="left" w:pos="5760"/>
          <w:tab w:val="left" w:pos="6480"/>
          <w:tab w:val="left" w:pos="9360"/>
        </w:tabs>
        <w:jc w:val="both"/>
        <w:rPr>
          <w:rFonts w:ascii="Arial" w:hAnsi="Arial" w:cs="Arial"/>
        </w:rPr>
      </w:pPr>
      <w:r w:rsidRPr="008C5D79">
        <w:rPr>
          <w:rFonts w:ascii="Arial" w:hAnsi="Arial" w:cs="Arial"/>
          <w:b/>
          <w:bCs/>
        </w:rPr>
        <w:t>Conflict of Applicable Law.</w:t>
      </w:r>
      <w:r w:rsidRPr="008C5D79">
        <w:rPr>
          <w:rFonts w:ascii="Arial" w:hAnsi="Arial" w:cs="Arial"/>
        </w:rPr>
        <w:t xml:space="preserve">   Nothing in this Agreement shall be construed so as to require the commission of any act contrary to law, and whenever there is any conflict between and provision of their Agreement and any present or future law, ordinance or administrative, executive or judicial regulation, order or decree, or amendment thereof, contrary to which the parties have no legal right to contract, the latter shall prevail, but in such event the affected provision or provision of this Agreement shall be modified only to the extent necessary to bring them within the legal requirements and only during the times such conflict exists.</w:t>
      </w:r>
    </w:p>
    <w:p w:rsidR="00A068FE" w:rsidRDefault="00A068FE" w:rsidP="00A068FE">
      <w:pPr>
        <w:pStyle w:val="ListParagraph"/>
        <w:rPr>
          <w:rFonts w:ascii="Arial" w:hAnsi="Arial" w:cs="Arial"/>
        </w:rPr>
      </w:pPr>
    </w:p>
    <w:p w:rsidR="00A068FE" w:rsidRPr="008C5D79" w:rsidRDefault="00A068FE" w:rsidP="00A068FE">
      <w:pPr>
        <w:pStyle w:val="Level1"/>
        <w:tabs>
          <w:tab w:val="left" w:pos="-1200"/>
          <w:tab w:val="left" w:pos="-720"/>
          <w:tab w:val="left" w:pos="0"/>
          <w:tab w:val="left" w:pos="1440"/>
          <w:tab w:val="left" w:pos="2160"/>
          <w:tab w:val="left" w:pos="2880"/>
          <w:tab w:val="left" w:pos="3600"/>
          <w:tab w:val="left" w:pos="4320"/>
          <w:tab w:val="left" w:pos="5040"/>
          <w:tab w:val="left" w:pos="5760"/>
          <w:tab w:val="left" w:pos="6480"/>
          <w:tab w:val="left" w:pos="9360"/>
        </w:tabs>
        <w:ind w:firstLine="0"/>
        <w:jc w:val="both"/>
        <w:rPr>
          <w:rFonts w:ascii="Arial" w:hAnsi="Arial" w:cs="Arial"/>
        </w:rPr>
      </w:pPr>
    </w:p>
    <w:p w:rsidR="00D14FB4" w:rsidRPr="008C5D79" w:rsidRDefault="00D14FB4" w:rsidP="00E217BE">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9360"/>
        </w:tabs>
        <w:jc w:val="both"/>
        <w:rPr>
          <w:rFonts w:ascii="Arial" w:hAnsi="Arial" w:cs="Arial"/>
        </w:rPr>
      </w:pPr>
    </w:p>
    <w:p w:rsidR="00D14FB4" w:rsidRPr="008C5D79" w:rsidRDefault="00D14FB4" w:rsidP="008B256F">
      <w:pPr>
        <w:pStyle w:val="Level1"/>
        <w:numPr>
          <w:ilvl w:val="0"/>
          <w:numId w:val="2"/>
        </w:numPr>
        <w:tabs>
          <w:tab w:val="left" w:pos="-1200"/>
          <w:tab w:val="left" w:pos="-720"/>
          <w:tab w:val="left" w:pos="0"/>
          <w:tab w:val="left" w:pos="1440"/>
          <w:tab w:val="left" w:pos="2160"/>
          <w:tab w:val="left" w:pos="2880"/>
          <w:tab w:val="left" w:pos="3600"/>
          <w:tab w:val="left" w:pos="4320"/>
          <w:tab w:val="left" w:pos="5040"/>
          <w:tab w:val="left" w:pos="5760"/>
          <w:tab w:val="left" w:pos="6480"/>
          <w:tab w:val="left" w:pos="9360"/>
        </w:tabs>
        <w:jc w:val="both"/>
        <w:rPr>
          <w:rFonts w:ascii="Arial" w:hAnsi="Arial" w:cs="Arial"/>
        </w:rPr>
      </w:pPr>
      <w:r w:rsidRPr="008C5D79">
        <w:rPr>
          <w:rFonts w:ascii="Arial" w:hAnsi="Arial" w:cs="Arial"/>
          <w:b/>
          <w:bCs/>
        </w:rPr>
        <w:t xml:space="preserve">No Waiver. </w:t>
      </w:r>
      <w:r w:rsidRPr="008C5D79">
        <w:rPr>
          <w:rFonts w:ascii="Arial" w:hAnsi="Arial" w:cs="Arial"/>
        </w:rPr>
        <w:t>No waiver by any party hereto of any breach of any provision of the Agreement  shall be deemed to be a waiver of any preceding or succeeding breach of the same or any other provision hereof.</w:t>
      </w:r>
    </w:p>
    <w:p w:rsidR="00D14FB4" w:rsidRPr="008C5D79" w:rsidRDefault="00D14FB4" w:rsidP="00E217BE">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9360"/>
        </w:tabs>
        <w:jc w:val="both"/>
        <w:rPr>
          <w:rFonts w:ascii="Arial" w:hAnsi="Arial" w:cs="Arial"/>
        </w:rPr>
      </w:pPr>
    </w:p>
    <w:p w:rsidR="00D14FB4" w:rsidRPr="008C5D79" w:rsidRDefault="00D14FB4" w:rsidP="008B256F">
      <w:pPr>
        <w:pStyle w:val="Level1"/>
        <w:numPr>
          <w:ilvl w:val="0"/>
          <w:numId w:val="2"/>
        </w:numPr>
        <w:tabs>
          <w:tab w:val="left" w:pos="-1200"/>
          <w:tab w:val="left" w:pos="-720"/>
          <w:tab w:val="left" w:pos="0"/>
          <w:tab w:val="left" w:pos="1440"/>
          <w:tab w:val="left" w:pos="2160"/>
          <w:tab w:val="left" w:pos="2880"/>
          <w:tab w:val="left" w:pos="3600"/>
          <w:tab w:val="left" w:pos="4320"/>
          <w:tab w:val="left" w:pos="5040"/>
          <w:tab w:val="left" w:pos="5760"/>
          <w:tab w:val="left" w:pos="6480"/>
          <w:tab w:val="left" w:pos="9360"/>
        </w:tabs>
        <w:jc w:val="both"/>
        <w:rPr>
          <w:rFonts w:ascii="Arial" w:hAnsi="Arial" w:cs="Arial"/>
        </w:rPr>
      </w:pPr>
      <w:r w:rsidRPr="008C5D79">
        <w:rPr>
          <w:rFonts w:ascii="Arial" w:hAnsi="Arial" w:cs="Arial"/>
          <w:b/>
          <w:bCs/>
        </w:rPr>
        <w:t xml:space="preserve">Entire Agreement. </w:t>
      </w:r>
      <w:r w:rsidRPr="008C5D79">
        <w:rPr>
          <w:rFonts w:ascii="Arial" w:hAnsi="Arial" w:cs="Arial"/>
        </w:rPr>
        <w:t>This Agreement contains the entire contract between the parties hereto and each party acknowledges that neither has made (either directly or through any agent or representative) any representation or agreement in connection with this Agreement not specifically set forth herein.  This Agreement may be modified or amended only by agreement in writing exec</w:t>
      </w:r>
      <w:r w:rsidR="00106A12">
        <w:rPr>
          <w:rFonts w:ascii="Arial" w:hAnsi="Arial" w:cs="Arial"/>
        </w:rPr>
        <w:t>uted by County and Edcouch</w:t>
      </w:r>
      <w:r w:rsidRPr="008C5D79">
        <w:rPr>
          <w:rFonts w:ascii="Arial" w:hAnsi="Arial" w:cs="Arial"/>
        </w:rPr>
        <w:t>, and not otherwise.</w:t>
      </w:r>
    </w:p>
    <w:p w:rsidR="00D14FB4" w:rsidRPr="008C5D79" w:rsidRDefault="00D14FB4" w:rsidP="00E217BE">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9360"/>
        </w:tabs>
        <w:jc w:val="both"/>
        <w:rPr>
          <w:rFonts w:ascii="Arial" w:hAnsi="Arial" w:cs="Arial"/>
        </w:rPr>
      </w:pPr>
    </w:p>
    <w:p w:rsidR="00D14FB4" w:rsidRPr="008C5D79" w:rsidRDefault="00D14FB4" w:rsidP="008B256F">
      <w:pPr>
        <w:pStyle w:val="Level1"/>
        <w:numPr>
          <w:ilvl w:val="0"/>
          <w:numId w:val="2"/>
        </w:numPr>
        <w:tabs>
          <w:tab w:val="left" w:pos="-1200"/>
          <w:tab w:val="left" w:pos="-720"/>
          <w:tab w:val="left" w:pos="0"/>
          <w:tab w:val="left" w:pos="1440"/>
          <w:tab w:val="left" w:pos="2160"/>
          <w:tab w:val="left" w:pos="2880"/>
          <w:tab w:val="left" w:pos="3600"/>
          <w:tab w:val="left" w:pos="4320"/>
          <w:tab w:val="left" w:pos="5040"/>
          <w:tab w:val="left" w:pos="5760"/>
          <w:tab w:val="left" w:pos="6480"/>
          <w:tab w:val="left" w:pos="9360"/>
        </w:tabs>
        <w:jc w:val="both"/>
        <w:rPr>
          <w:rFonts w:ascii="Arial" w:hAnsi="Arial" w:cs="Arial"/>
        </w:rPr>
      </w:pPr>
      <w:r w:rsidRPr="008C5D79">
        <w:rPr>
          <w:rFonts w:ascii="Arial" w:hAnsi="Arial" w:cs="Arial"/>
          <w:b/>
          <w:bCs/>
        </w:rPr>
        <w:t xml:space="preserve">TEXAS LAW TO APPLY.  </w:t>
      </w:r>
      <w:r w:rsidRPr="008C5D79">
        <w:rPr>
          <w:rFonts w:ascii="Arial" w:hAnsi="Arial" w:cs="Arial"/>
        </w:rPr>
        <w:t>THIS AGREEMENT SHALL BE CONSTRUED UNDER AND IN ACCORDANCE WITH THE LAWS OF THE STATE OF TEXAS, AND ALL OBLIGATION OF THE PARTIES CREATED HEREUNDER ARE PERFORMABLE IN HIDALGO COUNTY, TEXAS.  THE PARTIES HEREBY CONSENT TO PERSONAL JURISDICTION IN HIDALGO COUNTY, TEXAS.</w:t>
      </w:r>
    </w:p>
    <w:p w:rsidR="00D14FB4" w:rsidRPr="008C5D79" w:rsidRDefault="00D14FB4" w:rsidP="00E217BE">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9360"/>
        </w:tabs>
        <w:jc w:val="both"/>
        <w:rPr>
          <w:rFonts w:ascii="Arial" w:hAnsi="Arial" w:cs="Arial"/>
        </w:rPr>
      </w:pPr>
    </w:p>
    <w:p w:rsidR="00D14FB4" w:rsidRPr="008C5D79" w:rsidRDefault="00D14FB4" w:rsidP="00E217BE">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9360"/>
        </w:tabs>
        <w:jc w:val="both"/>
        <w:rPr>
          <w:rFonts w:ascii="Arial" w:hAnsi="Arial" w:cs="Arial"/>
        </w:rPr>
        <w:sectPr w:rsidR="00D14FB4" w:rsidRPr="008C5D79">
          <w:headerReference w:type="default" r:id="rId9"/>
          <w:footerReference w:type="default" r:id="rId10"/>
          <w:type w:val="continuous"/>
          <w:pgSz w:w="12240" w:h="15840"/>
          <w:pgMar w:top="1440" w:right="1440" w:bottom="1440" w:left="1440" w:header="1440" w:footer="1440" w:gutter="0"/>
          <w:cols w:space="720"/>
          <w:noEndnote/>
        </w:sectPr>
      </w:pPr>
    </w:p>
    <w:p w:rsidR="00D14FB4" w:rsidRPr="008C5D79" w:rsidRDefault="00D14FB4" w:rsidP="008B256F">
      <w:pPr>
        <w:pStyle w:val="Level1"/>
        <w:numPr>
          <w:ilvl w:val="0"/>
          <w:numId w:val="2"/>
        </w:numPr>
        <w:tabs>
          <w:tab w:val="left" w:pos="-1200"/>
          <w:tab w:val="left" w:pos="-720"/>
          <w:tab w:val="left" w:pos="0"/>
          <w:tab w:val="left" w:pos="1440"/>
          <w:tab w:val="left" w:pos="2160"/>
          <w:tab w:val="left" w:pos="2880"/>
          <w:tab w:val="left" w:pos="3600"/>
          <w:tab w:val="left" w:pos="4320"/>
          <w:tab w:val="left" w:pos="5040"/>
          <w:tab w:val="left" w:pos="5760"/>
          <w:tab w:val="left" w:pos="6480"/>
          <w:tab w:val="left" w:pos="9360"/>
        </w:tabs>
        <w:jc w:val="both"/>
        <w:rPr>
          <w:rFonts w:ascii="Arial" w:hAnsi="Arial" w:cs="Arial"/>
        </w:rPr>
      </w:pPr>
      <w:r w:rsidRPr="008C5D79">
        <w:rPr>
          <w:rFonts w:ascii="Arial" w:hAnsi="Arial" w:cs="Arial"/>
          <w:b/>
          <w:bCs/>
        </w:rPr>
        <w:lastRenderedPageBreak/>
        <w:t>Notice.</w:t>
      </w:r>
      <w:r w:rsidRPr="008C5D79">
        <w:rPr>
          <w:rFonts w:ascii="Arial" w:hAnsi="Arial" w:cs="Arial"/>
        </w:rPr>
        <w:t xml:space="preserve">  Except as may be otherwise specifically provided in this Agreement, all notices, demands, requests or communication required or permitted hereunder shall be in writing and shall either be (i) personally delivered against a written receipt, or (ii) sent by registered or certified mail, return receipt requested, postage prepaid and addressed to the parties at the addresses set forth below, or at such other addresses as may have been theretofore specified by written notice delivered in accordance herewith:</w:t>
      </w:r>
    </w:p>
    <w:p w:rsidR="00D14FB4" w:rsidRPr="008C5D79" w:rsidRDefault="00D14FB4" w:rsidP="00E217BE">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9360"/>
        </w:tabs>
        <w:jc w:val="both"/>
        <w:rPr>
          <w:rFonts w:ascii="Arial" w:hAnsi="Arial" w:cs="Arial"/>
        </w:rPr>
      </w:pPr>
    </w:p>
    <w:p w:rsidR="00D14FB4" w:rsidRPr="008C5D79" w:rsidRDefault="00D14FB4" w:rsidP="00E217BE">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9360"/>
        </w:tabs>
        <w:ind w:left="3600" w:hanging="2160"/>
        <w:jc w:val="both"/>
        <w:rPr>
          <w:rFonts w:ascii="Arial" w:hAnsi="Arial" w:cs="Arial"/>
        </w:rPr>
      </w:pPr>
      <w:r w:rsidRPr="008C5D79">
        <w:rPr>
          <w:rFonts w:ascii="Arial" w:hAnsi="Arial" w:cs="Arial"/>
        </w:rPr>
        <w:t xml:space="preserve">If to </w:t>
      </w:r>
      <w:r w:rsidR="007C421F">
        <w:rPr>
          <w:rFonts w:ascii="Arial" w:hAnsi="Arial" w:cs="Arial"/>
        </w:rPr>
        <w:t>Edcouch</w:t>
      </w:r>
      <w:r w:rsidRPr="008C5D79">
        <w:rPr>
          <w:rFonts w:ascii="Arial" w:hAnsi="Arial" w:cs="Arial"/>
        </w:rPr>
        <w:t>:</w:t>
      </w:r>
      <w:r w:rsidRPr="008C5D79">
        <w:rPr>
          <w:rFonts w:ascii="Arial" w:hAnsi="Arial" w:cs="Arial"/>
        </w:rPr>
        <w:tab/>
      </w:r>
      <w:r w:rsidR="00CB37FA">
        <w:rPr>
          <w:rFonts w:ascii="Arial" w:hAnsi="Arial" w:cs="Arial"/>
        </w:rPr>
        <w:t>City Edcouch</w:t>
      </w:r>
      <w:r>
        <w:rPr>
          <w:rFonts w:ascii="Arial" w:hAnsi="Arial" w:cs="Arial"/>
        </w:rPr>
        <w:t>, Texas</w:t>
      </w:r>
    </w:p>
    <w:p w:rsidR="00D14FB4" w:rsidRPr="008C5D79" w:rsidRDefault="00D14FB4" w:rsidP="00E217BE">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9360"/>
        </w:tabs>
        <w:ind w:firstLine="3600"/>
        <w:rPr>
          <w:rFonts w:ascii="Arial" w:hAnsi="Arial" w:cs="Arial"/>
        </w:rPr>
      </w:pPr>
      <w:r w:rsidRPr="008C5D79">
        <w:rPr>
          <w:rFonts w:ascii="Arial" w:hAnsi="Arial" w:cs="Arial"/>
        </w:rPr>
        <w:t>Attention:</w:t>
      </w:r>
      <w:r>
        <w:rPr>
          <w:rFonts w:ascii="Arial" w:hAnsi="Arial" w:cs="Arial"/>
        </w:rPr>
        <w:t xml:space="preserve">  </w:t>
      </w:r>
      <w:r w:rsidR="00CB37FA">
        <w:rPr>
          <w:rFonts w:ascii="Arial" w:hAnsi="Arial" w:cs="Arial"/>
        </w:rPr>
        <w:t>Robert Schmalzried</w:t>
      </w:r>
      <w:r>
        <w:rPr>
          <w:rFonts w:ascii="Arial" w:hAnsi="Arial" w:cs="Arial"/>
        </w:rPr>
        <w:t>, Mayor</w:t>
      </w:r>
    </w:p>
    <w:p w:rsidR="00D14FB4" w:rsidRDefault="00CB37FA" w:rsidP="00E217BE">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9360"/>
        </w:tabs>
        <w:ind w:firstLine="3600"/>
        <w:rPr>
          <w:rFonts w:ascii="Arial" w:hAnsi="Arial" w:cs="Arial"/>
        </w:rPr>
      </w:pPr>
      <w:r>
        <w:rPr>
          <w:rFonts w:ascii="Arial" w:hAnsi="Arial" w:cs="Arial"/>
        </w:rPr>
        <w:t>Edcouch</w:t>
      </w:r>
      <w:r w:rsidR="00D14FB4">
        <w:rPr>
          <w:rFonts w:ascii="Arial" w:hAnsi="Arial" w:cs="Arial"/>
        </w:rPr>
        <w:t xml:space="preserve"> City Hall</w:t>
      </w:r>
    </w:p>
    <w:p w:rsidR="00D14FB4" w:rsidRPr="008C5D79" w:rsidRDefault="00CB37FA" w:rsidP="00E217BE">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9360"/>
        </w:tabs>
        <w:ind w:firstLine="3600"/>
        <w:rPr>
          <w:rFonts w:ascii="Arial" w:hAnsi="Arial" w:cs="Arial"/>
        </w:rPr>
      </w:pPr>
      <w:r>
        <w:rPr>
          <w:rFonts w:ascii="Arial" w:hAnsi="Arial" w:cs="Arial"/>
        </w:rPr>
        <w:t>P. O. Box 217</w:t>
      </w:r>
    </w:p>
    <w:p w:rsidR="00D14FB4" w:rsidRDefault="00CB37FA" w:rsidP="00E217BE">
      <w:pPr>
        <w:ind w:firstLine="3600"/>
        <w:jc w:val="both"/>
        <w:rPr>
          <w:rFonts w:ascii="Arial" w:hAnsi="Arial" w:cs="Arial"/>
        </w:rPr>
      </w:pPr>
      <w:r>
        <w:rPr>
          <w:rFonts w:ascii="Arial" w:hAnsi="Arial" w:cs="Arial"/>
        </w:rPr>
        <w:t>Edcouch</w:t>
      </w:r>
      <w:r w:rsidR="00D14FB4" w:rsidRPr="008C5D79">
        <w:rPr>
          <w:rFonts w:ascii="Arial" w:hAnsi="Arial" w:cs="Arial"/>
        </w:rPr>
        <w:t>, Texas 785</w:t>
      </w:r>
      <w:r>
        <w:rPr>
          <w:rFonts w:ascii="Arial" w:hAnsi="Arial" w:cs="Arial"/>
        </w:rPr>
        <w:t>38</w:t>
      </w:r>
    </w:p>
    <w:p w:rsidR="00D14FB4" w:rsidRPr="008C5D79" w:rsidRDefault="00D14FB4" w:rsidP="00E217BE">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9360"/>
        </w:tabs>
        <w:rPr>
          <w:rFonts w:ascii="Arial" w:hAnsi="Arial" w:cs="Arial"/>
        </w:rPr>
      </w:pPr>
    </w:p>
    <w:p w:rsidR="00D14FB4" w:rsidRPr="008C5D79" w:rsidRDefault="00D14FB4" w:rsidP="00E217BE">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9360"/>
        </w:tabs>
        <w:ind w:left="3600" w:hanging="2160"/>
        <w:rPr>
          <w:rFonts w:ascii="Arial" w:hAnsi="Arial" w:cs="Arial"/>
        </w:rPr>
      </w:pPr>
      <w:r w:rsidRPr="008C5D79">
        <w:rPr>
          <w:rFonts w:ascii="Arial" w:hAnsi="Arial" w:cs="Arial"/>
        </w:rPr>
        <w:t>If to County:</w:t>
      </w:r>
      <w:r w:rsidRPr="008C5D79">
        <w:rPr>
          <w:rFonts w:ascii="Arial" w:hAnsi="Arial" w:cs="Arial"/>
        </w:rPr>
        <w:tab/>
      </w:r>
      <w:r w:rsidRPr="008C5D79">
        <w:rPr>
          <w:rFonts w:ascii="Arial" w:hAnsi="Arial" w:cs="Arial"/>
        </w:rPr>
        <w:tab/>
      </w:r>
      <w:smartTag w:uri="urn:schemas-microsoft-com:office:smarttags" w:element="PlaceName">
        <w:smartTag w:uri="urn:schemas-microsoft-com:office:smarttags" w:element="PlaceName">
          <w:r w:rsidRPr="008C5D79">
            <w:rPr>
              <w:rFonts w:ascii="Arial" w:hAnsi="Arial" w:cs="Arial"/>
            </w:rPr>
            <w:t>Hidalgo County</w:t>
          </w:r>
        </w:smartTag>
        <w:r w:rsidRPr="008C5D79">
          <w:rPr>
            <w:rFonts w:ascii="Arial" w:hAnsi="Arial" w:cs="Arial"/>
          </w:rPr>
          <w:t xml:space="preserve">, </w:t>
        </w:r>
        <w:smartTag w:uri="urn:schemas-microsoft-com:office:smarttags" w:element="PlaceName">
          <w:r w:rsidRPr="008C5D79">
            <w:rPr>
              <w:rFonts w:ascii="Arial" w:hAnsi="Arial" w:cs="Arial"/>
            </w:rPr>
            <w:t>Texas</w:t>
          </w:r>
        </w:smartTag>
      </w:smartTag>
    </w:p>
    <w:p w:rsidR="00D14FB4" w:rsidRPr="008C5D79" w:rsidRDefault="00D14FB4" w:rsidP="00E217BE">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9360"/>
        </w:tabs>
        <w:ind w:firstLine="3600"/>
        <w:rPr>
          <w:rFonts w:ascii="Arial" w:hAnsi="Arial" w:cs="Arial"/>
        </w:rPr>
      </w:pPr>
      <w:r w:rsidRPr="008C5D79">
        <w:rPr>
          <w:rFonts w:ascii="Arial" w:hAnsi="Arial" w:cs="Arial"/>
        </w:rPr>
        <w:t xml:space="preserve">Attention: Ramon Garcia, </w:t>
      </w:r>
      <w:smartTag w:uri="urn:schemas-microsoft-com:office:smarttags" w:element="PlaceName">
        <w:smartTag w:uri="urn:schemas-microsoft-com:office:smarttags" w:element="PlaceName">
          <w:r w:rsidRPr="008C5D79">
            <w:rPr>
              <w:rFonts w:ascii="Arial" w:hAnsi="Arial" w:cs="Arial"/>
            </w:rPr>
            <w:t>County</w:t>
          </w:r>
        </w:smartTag>
        <w:r w:rsidRPr="008C5D79">
          <w:rPr>
            <w:rFonts w:ascii="Arial" w:hAnsi="Arial" w:cs="Arial"/>
          </w:rPr>
          <w:t xml:space="preserve"> </w:t>
        </w:r>
        <w:smartTag w:uri="urn:schemas-microsoft-com:office:smarttags" w:element="PlaceName">
          <w:r w:rsidRPr="008C5D79">
            <w:rPr>
              <w:rFonts w:ascii="Arial" w:hAnsi="Arial" w:cs="Arial"/>
            </w:rPr>
            <w:t>Judge</w:t>
          </w:r>
        </w:smartTag>
      </w:smartTag>
    </w:p>
    <w:p w:rsidR="00D14FB4" w:rsidRPr="008C5D79" w:rsidRDefault="00D14FB4" w:rsidP="00E217BE">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9360"/>
        </w:tabs>
        <w:ind w:firstLine="3600"/>
        <w:rPr>
          <w:rFonts w:ascii="Arial" w:hAnsi="Arial" w:cs="Arial"/>
        </w:rPr>
      </w:pPr>
      <w:smartTag w:uri="urn:schemas-microsoft-com:office:smarttags" w:element="PlaceName">
        <w:smartTag w:uri="urn:schemas-microsoft-com:office:smarttags" w:element="PlaceName">
          <w:r w:rsidRPr="008C5D79">
            <w:rPr>
              <w:rFonts w:ascii="Arial" w:hAnsi="Arial" w:cs="Arial"/>
            </w:rPr>
            <w:t>P.O. Box</w:t>
          </w:r>
        </w:smartTag>
        <w:r w:rsidRPr="008C5D79">
          <w:rPr>
            <w:rFonts w:ascii="Arial" w:hAnsi="Arial" w:cs="Arial"/>
          </w:rPr>
          <w:t xml:space="preserve"> 758</w:t>
        </w:r>
      </w:smartTag>
    </w:p>
    <w:p w:rsidR="00D14FB4" w:rsidRDefault="00D14FB4" w:rsidP="00E217BE">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9360"/>
        </w:tabs>
        <w:ind w:firstLine="3600"/>
        <w:rPr>
          <w:rFonts w:ascii="Arial" w:hAnsi="Arial" w:cs="Arial"/>
        </w:rPr>
      </w:pPr>
      <w:smartTag w:uri="urn:schemas-microsoft-com:office:smarttags" w:element="PlaceName">
        <w:smartTag w:uri="urn:schemas-microsoft-com:office:smarttags" w:element="PlaceName">
          <w:r w:rsidRPr="008C5D79">
            <w:rPr>
              <w:rFonts w:ascii="Arial" w:hAnsi="Arial" w:cs="Arial"/>
            </w:rPr>
            <w:t>Edinburg</w:t>
          </w:r>
        </w:smartTag>
        <w:r w:rsidRPr="008C5D79">
          <w:rPr>
            <w:rFonts w:ascii="Arial" w:hAnsi="Arial" w:cs="Arial"/>
          </w:rPr>
          <w:t xml:space="preserve">, </w:t>
        </w:r>
        <w:smartTag w:uri="urn:schemas-microsoft-com:office:smarttags" w:element="PlaceName">
          <w:r w:rsidRPr="008C5D79">
            <w:rPr>
              <w:rFonts w:ascii="Arial" w:hAnsi="Arial" w:cs="Arial"/>
            </w:rPr>
            <w:t>Texas</w:t>
          </w:r>
        </w:smartTag>
        <w:r w:rsidRPr="008C5D79">
          <w:rPr>
            <w:rFonts w:ascii="Arial" w:hAnsi="Arial" w:cs="Arial"/>
          </w:rPr>
          <w:t xml:space="preserve"> </w:t>
        </w:r>
        <w:smartTag w:uri="urn:schemas-microsoft-com:office:smarttags" w:element="PlaceName">
          <w:r w:rsidRPr="008C5D79">
            <w:rPr>
              <w:rFonts w:ascii="Arial" w:hAnsi="Arial" w:cs="Arial"/>
            </w:rPr>
            <w:t>78540-0758</w:t>
          </w:r>
        </w:smartTag>
      </w:smartTag>
    </w:p>
    <w:p w:rsidR="00D14FB4" w:rsidRPr="008C5D79" w:rsidRDefault="00D14FB4" w:rsidP="00E217BE">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9360"/>
        </w:tabs>
        <w:rPr>
          <w:rFonts w:ascii="Arial" w:hAnsi="Arial" w:cs="Arial"/>
        </w:rPr>
      </w:pPr>
    </w:p>
    <w:p w:rsidR="00D14FB4" w:rsidRPr="008C5D79" w:rsidRDefault="00D14FB4" w:rsidP="00E217BE">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9360"/>
        </w:tabs>
        <w:ind w:left="3600" w:hanging="2160"/>
        <w:rPr>
          <w:rFonts w:ascii="Arial" w:hAnsi="Arial" w:cs="Arial"/>
        </w:rPr>
      </w:pPr>
      <w:r w:rsidRPr="008C5D79">
        <w:rPr>
          <w:rFonts w:ascii="Arial" w:hAnsi="Arial" w:cs="Arial"/>
        </w:rPr>
        <w:t>with copy to :</w:t>
      </w:r>
      <w:r w:rsidRPr="008C5D79">
        <w:rPr>
          <w:rFonts w:ascii="Arial" w:hAnsi="Arial" w:cs="Arial"/>
        </w:rPr>
        <w:tab/>
      </w:r>
      <w:r w:rsidRPr="008C5D79">
        <w:rPr>
          <w:rFonts w:ascii="Arial" w:hAnsi="Arial" w:cs="Arial"/>
        </w:rPr>
        <w:tab/>
      </w:r>
      <w:r>
        <w:rPr>
          <w:rFonts w:ascii="Arial" w:hAnsi="Arial" w:cs="Arial"/>
        </w:rPr>
        <w:t>Joel Quintanilla</w:t>
      </w:r>
      <w:r w:rsidRPr="008C5D79">
        <w:rPr>
          <w:rFonts w:ascii="Arial" w:hAnsi="Arial" w:cs="Arial"/>
        </w:rPr>
        <w:t xml:space="preserve">, Commissioner, Precinct No. </w:t>
      </w:r>
      <w:r>
        <w:rPr>
          <w:rFonts w:ascii="Arial" w:hAnsi="Arial" w:cs="Arial"/>
        </w:rPr>
        <w:t>1</w:t>
      </w:r>
    </w:p>
    <w:p w:rsidR="00D14FB4" w:rsidRPr="008C5D79" w:rsidRDefault="00D14FB4" w:rsidP="00E217BE">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9360"/>
        </w:tabs>
        <w:ind w:firstLine="3600"/>
        <w:rPr>
          <w:rFonts w:ascii="Arial" w:hAnsi="Arial" w:cs="Arial"/>
        </w:rPr>
      </w:pPr>
      <w:smartTag w:uri="urn:schemas-microsoft-com:office:smarttags" w:element="PlaceName">
        <w:r>
          <w:rPr>
            <w:rFonts w:ascii="Arial" w:hAnsi="Arial" w:cs="Arial"/>
          </w:rPr>
          <w:t>1902 Joe Stevens Drive</w:t>
        </w:r>
      </w:smartTag>
    </w:p>
    <w:p w:rsidR="00D14FB4" w:rsidRDefault="00D14FB4" w:rsidP="00E217BE">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9360"/>
        </w:tabs>
        <w:ind w:left="3600"/>
        <w:rPr>
          <w:rFonts w:ascii="Arial" w:hAnsi="Arial" w:cs="Arial"/>
        </w:rPr>
      </w:pPr>
      <w:smartTag w:uri="urn:schemas-microsoft-com:office:smarttags" w:element="PlaceName">
        <w:smartTag w:uri="urn:schemas-microsoft-com:office:smarttags" w:element="PlaceName">
          <w:r>
            <w:rPr>
              <w:rFonts w:ascii="Arial" w:hAnsi="Arial" w:cs="Arial"/>
            </w:rPr>
            <w:t>Weslaco</w:t>
          </w:r>
        </w:smartTag>
        <w:r w:rsidRPr="008C5D79">
          <w:rPr>
            <w:rFonts w:ascii="Arial" w:hAnsi="Arial" w:cs="Arial"/>
          </w:rPr>
          <w:t xml:space="preserve">, </w:t>
        </w:r>
        <w:smartTag w:uri="urn:schemas-microsoft-com:office:smarttags" w:element="PlaceName">
          <w:r w:rsidRPr="008C5D79">
            <w:rPr>
              <w:rFonts w:ascii="Arial" w:hAnsi="Arial" w:cs="Arial"/>
            </w:rPr>
            <w:t>Texas</w:t>
          </w:r>
        </w:smartTag>
        <w:r w:rsidRPr="008C5D79">
          <w:rPr>
            <w:rFonts w:ascii="Arial" w:hAnsi="Arial" w:cs="Arial"/>
          </w:rPr>
          <w:t xml:space="preserve"> </w:t>
        </w:r>
        <w:smartTag w:uri="urn:schemas-microsoft-com:office:smarttags" w:element="PlaceName">
          <w:r w:rsidRPr="008C5D79">
            <w:rPr>
              <w:rFonts w:ascii="Arial" w:hAnsi="Arial" w:cs="Arial"/>
            </w:rPr>
            <w:t>785</w:t>
          </w:r>
          <w:r>
            <w:rPr>
              <w:rFonts w:ascii="Arial" w:hAnsi="Arial" w:cs="Arial"/>
            </w:rPr>
            <w:t>96</w:t>
          </w:r>
        </w:smartTag>
      </w:smartTag>
    </w:p>
    <w:p w:rsidR="00D14FB4" w:rsidRDefault="00D14FB4" w:rsidP="00E217BE">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9360"/>
        </w:tabs>
        <w:rPr>
          <w:rFonts w:ascii="Arial" w:hAnsi="Arial" w:cs="Arial"/>
        </w:rPr>
      </w:pPr>
    </w:p>
    <w:p w:rsidR="00A068FE" w:rsidRDefault="00A068FE" w:rsidP="00F425A9">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9360"/>
        </w:tabs>
        <w:rPr>
          <w:rFonts w:ascii="Arial" w:hAnsi="Arial" w:cs="Arial"/>
        </w:rPr>
      </w:pPr>
    </w:p>
    <w:p w:rsidR="00D14FB4" w:rsidRPr="008C5D79" w:rsidRDefault="00D14FB4" w:rsidP="00F425A9">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9360"/>
        </w:tabs>
        <w:rPr>
          <w:rFonts w:ascii="Arial" w:hAnsi="Arial" w:cs="Arial"/>
        </w:rPr>
      </w:pPr>
      <w:r w:rsidRPr="008C5D79">
        <w:rPr>
          <w:rFonts w:ascii="Arial" w:hAnsi="Arial" w:cs="Arial"/>
        </w:rPr>
        <w:t>Each notice, demand, request or communication which shall be delivered or mailed in the manner described above shall be deemed sufficiently given for all purposes at such time as it is personally delivered to the addressee or, if mailed, at such time as it is deposited in the United States mail.</w:t>
      </w:r>
    </w:p>
    <w:p w:rsidR="00D14FB4" w:rsidRPr="008C5D79" w:rsidRDefault="00D14FB4" w:rsidP="00E217BE">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9360"/>
        </w:tabs>
        <w:jc w:val="both"/>
        <w:rPr>
          <w:rFonts w:ascii="Arial" w:hAnsi="Arial" w:cs="Arial"/>
        </w:rPr>
      </w:pPr>
    </w:p>
    <w:p w:rsidR="00D14FB4" w:rsidRPr="008C5D79" w:rsidRDefault="00D14FB4" w:rsidP="008B256F">
      <w:pPr>
        <w:pStyle w:val="Level1"/>
        <w:numPr>
          <w:ilvl w:val="0"/>
          <w:numId w:val="2"/>
        </w:numPr>
        <w:tabs>
          <w:tab w:val="left" w:pos="-1200"/>
          <w:tab w:val="left" w:pos="-720"/>
          <w:tab w:val="left" w:pos="0"/>
          <w:tab w:val="left" w:pos="1440"/>
          <w:tab w:val="left" w:pos="2160"/>
          <w:tab w:val="left" w:pos="2880"/>
          <w:tab w:val="left" w:pos="3600"/>
          <w:tab w:val="left" w:pos="4320"/>
          <w:tab w:val="left" w:pos="5040"/>
          <w:tab w:val="left" w:pos="5760"/>
          <w:tab w:val="left" w:pos="6480"/>
          <w:tab w:val="left" w:pos="9360"/>
        </w:tabs>
        <w:jc w:val="both"/>
        <w:rPr>
          <w:rFonts w:ascii="Arial" w:hAnsi="Arial" w:cs="Arial"/>
        </w:rPr>
      </w:pPr>
      <w:r w:rsidRPr="008C5D79">
        <w:rPr>
          <w:rFonts w:ascii="Arial" w:hAnsi="Arial" w:cs="Arial"/>
          <w:b/>
          <w:bCs/>
        </w:rPr>
        <w:t>Additional Documents.</w:t>
      </w:r>
      <w:r w:rsidRPr="008C5D79">
        <w:rPr>
          <w:rFonts w:ascii="Arial" w:hAnsi="Arial" w:cs="Arial"/>
        </w:rPr>
        <w:t xml:space="preserve">  The parties hereto covenant and agree that they will execute such other and further instruments and documents as are or may become necessary or convenient to effectuate and carry out the terms of this Agreement.</w:t>
      </w:r>
    </w:p>
    <w:p w:rsidR="00D14FB4" w:rsidRPr="008C5D79" w:rsidRDefault="00D14FB4" w:rsidP="00E217BE">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9360"/>
        </w:tabs>
        <w:jc w:val="both"/>
        <w:rPr>
          <w:rFonts w:ascii="Arial" w:hAnsi="Arial" w:cs="Arial"/>
        </w:rPr>
      </w:pPr>
    </w:p>
    <w:p w:rsidR="00D14FB4" w:rsidRPr="008C5D79" w:rsidRDefault="00D14FB4" w:rsidP="008B256F">
      <w:pPr>
        <w:pStyle w:val="Level1"/>
        <w:numPr>
          <w:ilvl w:val="0"/>
          <w:numId w:val="2"/>
        </w:numPr>
        <w:tabs>
          <w:tab w:val="left" w:pos="-1200"/>
          <w:tab w:val="left" w:pos="-720"/>
          <w:tab w:val="left" w:pos="0"/>
          <w:tab w:val="left" w:pos="1440"/>
          <w:tab w:val="left" w:pos="2160"/>
          <w:tab w:val="left" w:pos="2880"/>
          <w:tab w:val="left" w:pos="3600"/>
          <w:tab w:val="left" w:pos="4320"/>
          <w:tab w:val="left" w:pos="5040"/>
          <w:tab w:val="left" w:pos="5760"/>
          <w:tab w:val="left" w:pos="6480"/>
          <w:tab w:val="left" w:pos="9360"/>
        </w:tabs>
        <w:jc w:val="both"/>
        <w:rPr>
          <w:rFonts w:ascii="Arial" w:hAnsi="Arial" w:cs="Arial"/>
        </w:rPr>
      </w:pPr>
      <w:r w:rsidRPr="008C5D79">
        <w:rPr>
          <w:rFonts w:ascii="Arial" w:hAnsi="Arial" w:cs="Arial"/>
          <w:b/>
          <w:bCs/>
        </w:rPr>
        <w:t xml:space="preserve">Successors.  </w:t>
      </w:r>
      <w:r w:rsidRPr="008C5D79">
        <w:rPr>
          <w:rFonts w:ascii="Arial" w:hAnsi="Arial" w:cs="Arial"/>
        </w:rPr>
        <w:t>This Agreement shall be binding upon and inure to the benefit of the parties hereto and their respective heirs, executors, administrators, legal representatives, successors, and assigns where permitted by this Agreement.</w:t>
      </w:r>
    </w:p>
    <w:p w:rsidR="00D14FB4" w:rsidRPr="008C5D79" w:rsidRDefault="00D14FB4" w:rsidP="00E217BE">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9360"/>
        </w:tabs>
        <w:jc w:val="both"/>
        <w:rPr>
          <w:rFonts w:ascii="Arial" w:hAnsi="Arial" w:cs="Arial"/>
        </w:rPr>
      </w:pPr>
    </w:p>
    <w:p w:rsidR="00D14FB4" w:rsidRPr="008C5D79" w:rsidRDefault="00D14FB4" w:rsidP="008B256F">
      <w:pPr>
        <w:pStyle w:val="Level1"/>
        <w:numPr>
          <w:ilvl w:val="0"/>
          <w:numId w:val="2"/>
        </w:numPr>
        <w:tabs>
          <w:tab w:val="left" w:pos="-1200"/>
          <w:tab w:val="left" w:pos="-720"/>
          <w:tab w:val="left" w:pos="0"/>
          <w:tab w:val="left" w:pos="1440"/>
          <w:tab w:val="left" w:pos="2160"/>
          <w:tab w:val="left" w:pos="2880"/>
          <w:tab w:val="left" w:pos="3600"/>
          <w:tab w:val="left" w:pos="4320"/>
          <w:tab w:val="left" w:pos="5040"/>
          <w:tab w:val="left" w:pos="5760"/>
          <w:tab w:val="left" w:pos="6480"/>
          <w:tab w:val="left" w:pos="9360"/>
        </w:tabs>
        <w:jc w:val="both"/>
        <w:rPr>
          <w:rFonts w:ascii="Arial" w:hAnsi="Arial" w:cs="Arial"/>
        </w:rPr>
      </w:pPr>
      <w:r w:rsidRPr="008C5D79">
        <w:rPr>
          <w:rFonts w:ascii="Arial" w:hAnsi="Arial" w:cs="Arial"/>
          <w:b/>
          <w:bCs/>
        </w:rPr>
        <w:t xml:space="preserve">Assignment.  </w:t>
      </w:r>
      <w:r w:rsidRPr="008C5D79">
        <w:rPr>
          <w:rFonts w:ascii="Arial" w:hAnsi="Arial" w:cs="Arial"/>
        </w:rPr>
        <w:t>This Agreement shall not be assignable.</w:t>
      </w:r>
    </w:p>
    <w:p w:rsidR="00D14FB4" w:rsidRPr="008C5D79" w:rsidRDefault="00D14FB4" w:rsidP="00E217BE">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9360"/>
        </w:tabs>
        <w:jc w:val="both"/>
        <w:rPr>
          <w:rFonts w:ascii="Arial" w:hAnsi="Arial" w:cs="Arial"/>
        </w:rPr>
      </w:pPr>
    </w:p>
    <w:p w:rsidR="00D14FB4" w:rsidRPr="008C5D79" w:rsidRDefault="00D14FB4" w:rsidP="008B256F">
      <w:pPr>
        <w:pStyle w:val="Level1"/>
        <w:numPr>
          <w:ilvl w:val="0"/>
          <w:numId w:val="2"/>
        </w:numPr>
        <w:tabs>
          <w:tab w:val="left" w:pos="-1200"/>
          <w:tab w:val="left" w:pos="-720"/>
          <w:tab w:val="left" w:pos="0"/>
          <w:tab w:val="left" w:pos="1440"/>
          <w:tab w:val="left" w:pos="2160"/>
          <w:tab w:val="left" w:pos="2880"/>
          <w:tab w:val="left" w:pos="3600"/>
          <w:tab w:val="left" w:pos="4320"/>
          <w:tab w:val="left" w:pos="5040"/>
          <w:tab w:val="left" w:pos="5760"/>
          <w:tab w:val="left" w:pos="6480"/>
          <w:tab w:val="left" w:pos="9360"/>
        </w:tabs>
        <w:jc w:val="both"/>
        <w:rPr>
          <w:rFonts w:ascii="Arial" w:hAnsi="Arial" w:cs="Arial"/>
        </w:rPr>
      </w:pPr>
      <w:r w:rsidRPr="008C5D79">
        <w:rPr>
          <w:rFonts w:ascii="Arial" w:hAnsi="Arial" w:cs="Arial"/>
          <w:b/>
          <w:bCs/>
        </w:rPr>
        <w:t xml:space="preserve">Headings.  </w:t>
      </w:r>
      <w:r w:rsidRPr="008C5D79">
        <w:rPr>
          <w:rFonts w:ascii="Arial" w:hAnsi="Arial" w:cs="Arial"/>
        </w:rPr>
        <w:t>The headings and captions contained in this Agreement are solely for convenience reference and shall not be deemed to affect the meaning or interpretation of any provision or paragraph hereof.</w:t>
      </w:r>
    </w:p>
    <w:p w:rsidR="00D14FB4" w:rsidRPr="008C5D79" w:rsidRDefault="00D14FB4" w:rsidP="00E217BE">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9360"/>
        </w:tabs>
        <w:jc w:val="both"/>
        <w:rPr>
          <w:rFonts w:ascii="Arial" w:hAnsi="Arial" w:cs="Arial"/>
        </w:rPr>
      </w:pPr>
    </w:p>
    <w:p w:rsidR="00D14FB4" w:rsidRPr="008C5D79" w:rsidRDefault="00D14FB4" w:rsidP="008B256F">
      <w:pPr>
        <w:pStyle w:val="Level1"/>
        <w:numPr>
          <w:ilvl w:val="0"/>
          <w:numId w:val="2"/>
        </w:numPr>
        <w:tabs>
          <w:tab w:val="left" w:pos="-1200"/>
          <w:tab w:val="left" w:pos="-720"/>
          <w:tab w:val="left" w:pos="0"/>
          <w:tab w:val="left" w:pos="1440"/>
          <w:tab w:val="left" w:pos="2160"/>
          <w:tab w:val="left" w:pos="2880"/>
          <w:tab w:val="left" w:pos="3600"/>
          <w:tab w:val="left" w:pos="4320"/>
          <w:tab w:val="left" w:pos="5040"/>
          <w:tab w:val="left" w:pos="5760"/>
          <w:tab w:val="left" w:pos="6480"/>
          <w:tab w:val="left" w:pos="9360"/>
        </w:tabs>
        <w:jc w:val="both"/>
        <w:rPr>
          <w:rFonts w:ascii="Arial" w:hAnsi="Arial" w:cs="Arial"/>
        </w:rPr>
      </w:pPr>
      <w:r w:rsidRPr="008C5D79">
        <w:rPr>
          <w:rFonts w:ascii="Arial" w:hAnsi="Arial" w:cs="Arial"/>
          <w:b/>
          <w:bCs/>
        </w:rPr>
        <w:t xml:space="preserve">Gender and Number.  </w:t>
      </w:r>
      <w:r w:rsidRPr="008C5D79">
        <w:rPr>
          <w:rFonts w:ascii="Arial" w:hAnsi="Arial" w:cs="Arial"/>
        </w:rPr>
        <w:t>All pronouns used in this Agreement shall include the other gender, whether used in the masculine, feminine or neuter gender, and singular shall include the plural whenever and as often as may be appropriate.</w:t>
      </w:r>
    </w:p>
    <w:p w:rsidR="00D14FB4" w:rsidRPr="008C5D79" w:rsidRDefault="00D14FB4" w:rsidP="00E217BE">
      <w:pPr>
        <w:pStyle w:val="Level1"/>
        <w:tabs>
          <w:tab w:val="left" w:pos="-1200"/>
          <w:tab w:val="left" w:pos="-720"/>
          <w:tab w:val="left" w:pos="0"/>
          <w:tab w:val="num" w:pos="720"/>
          <w:tab w:val="left" w:pos="1440"/>
          <w:tab w:val="left" w:pos="2160"/>
          <w:tab w:val="left" w:pos="2880"/>
          <w:tab w:val="left" w:pos="3600"/>
          <w:tab w:val="left" w:pos="4320"/>
          <w:tab w:val="left" w:pos="5040"/>
          <w:tab w:val="left" w:pos="5760"/>
          <w:tab w:val="left" w:pos="6480"/>
          <w:tab w:val="left" w:pos="9360"/>
        </w:tabs>
        <w:jc w:val="both"/>
        <w:rPr>
          <w:rFonts w:ascii="Arial" w:hAnsi="Arial" w:cs="Arial"/>
        </w:rPr>
        <w:sectPr w:rsidR="00D14FB4" w:rsidRPr="008C5D79">
          <w:headerReference w:type="default" r:id="rId11"/>
          <w:type w:val="continuous"/>
          <w:pgSz w:w="12240" w:h="15840"/>
          <w:pgMar w:top="1440" w:right="1440" w:bottom="1440" w:left="1440" w:header="1440" w:footer="1440" w:gutter="0"/>
          <w:cols w:space="720"/>
          <w:noEndnote/>
        </w:sectPr>
      </w:pPr>
    </w:p>
    <w:p w:rsidR="00D14FB4" w:rsidRPr="008C5D79" w:rsidRDefault="00D14FB4" w:rsidP="00E217BE">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9360"/>
        </w:tabs>
        <w:jc w:val="both"/>
        <w:rPr>
          <w:rFonts w:ascii="Arial" w:hAnsi="Arial" w:cs="Arial"/>
        </w:rPr>
      </w:pPr>
    </w:p>
    <w:p w:rsidR="00D14FB4" w:rsidRPr="008C5D79" w:rsidRDefault="00D14FB4" w:rsidP="008B256F">
      <w:pPr>
        <w:pStyle w:val="Level1"/>
        <w:numPr>
          <w:ilvl w:val="0"/>
          <w:numId w:val="2"/>
        </w:numPr>
        <w:tabs>
          <w:tab w:val="left" w:pos="-1200"/>
          <w:tab w:val="left" w:pos="-720"/>
          <w:tab w:val="left" w:pos="0"/>
          <w:tab w:val="left" w:pos="1440"/>
          <w:tab w:val="left" w:pos="2160"/>
          <w:tab w:val="left" w:pos="2880"/>
          <w:tab w:val="left" w:pos="3600"/>
          <w:tab w:val="left" w:pos="4320"/>
          <w:tab w:val="left" w:pos="5040"/>
          <w:tab w:val="left" w:pos="5760"/>
          <w:tab w:val="left" w:pos="6480"/>
          <w:tab w:val="left" w:pos="9360"/>
        </w:tabs>
        <w:jc w:val="both"/>
        <w:rPr>
          <w:rFonts w:ascii="Arial" w:hAnsi="Arial" w:cs="Arial"/>
        </w:rPr>
      </w:pPr>
      <w:r w:rsidRPr="008C5D79">
        <w:rPr>
          <w:rFonts w:ascii="Arial" w:hAnsi="Arial" w:cs="Arial"/>
          <w:b/>
          <w:bCs/>
        </w:rPr>
        <w:t>Authority to Execute.</w:t>
      </w:r>
      <w:r w:rsidRPr="008C5D79">
        <w:rPr>
          <w:rFonts w:ascii="Arial" w:hAnsi="Arial" w:cs="Arial"/>
        </w:rPr>
        <w:t xml:space="preserve">  The execution and performance of this Agreement by </w:t>
      </w:r>
      <w:r w:rsidR="00CB37FA">
        <w:rPr>
          <w:rFonts w:ascii="Arial" w:hAnsi="Arial" w:cs="Arial"/>
        </w:rPr>
        <w:t>Edcouch</w:t>
      </w:r>
      <w:r>
        <w:rPr>
          <w:rFonts w:ascii="Arial" w:hAnsi="Arial" w:cs="Arial"/>
        </w:rPr>
        <w:t>, Authority</w:t>
      </w:r>
      <w:r w:rsidRPr="008C5D79">
        <w:rPr>
          <w:rFonts w:ascii="Arial" w:hAnsi="Arial" w:cs="Arial"/>
        </w:rPr>
        <w:t xml:space="preserve"> and County have been duly authorized by all necessary laws, resolutions or corporate action, and this Agreement constitutes the valid and enforceable obligations of </w:t>
      </w:r>
      <w:r w:rsidR="00CB37FA">
        <w:rPr>
          <w:rFonts w:ascii="Arial" w:hAnsi="Arial" w:cs="Arial"/>
        </w:rPr>
        <w:t>Edcouch</w:t>
      </w:r>
      <w:r>
        <w:rPr>
          <w:rFonts w:ascii="Arial" w:hAnsi="Arial" w:cs="Arial"/>
        </w:rPr>
        <w:t>, Authority</w:t>
      </w:r>
      <w:r w:rsidRPr="008C5D79">
        <w:rPr>
          <w:rFonts w:ascii="Arial" w:hAnsi="Arial" w:cs="Arial"/>
        </w:rPr>
        <w:t xml:space="preserve"> and County in accordance with its terms.</w:t>
      </w:r>
    </w:p>
    <w:p w:rsidR="00D14FB4" w:rsidRPr="008C5D79" w:rsidRDefault="00D14FB4" w:rsidP="00E217BE">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9360"/>
        </w:tabs>
        <w:jc w:val="both"/>
        <w:rPr>
          <w:rFonts w:ascii="Arial" w:hAnsi="Arial" w:cs="Arial"/>
        </w:rPr>
      </w:pPr>
    </w:p>
    <w:p w:rsidR="00D14FB4" w:rsidRPr="008C5D79" w:rsidRDefault="00D14FB4" w:rsidP="008B256F">
      <w:pPr>
        <w:pStyle w:val="Level1"/>
        <w:numPr>
          <w:ilvl w:val="0"/>
          <w:numId w:val="2"/>
        </w:numPr>
        <w:tabs>
          <w:tab w:val="left" w:pos="-1200"/>
          <w:tab w:val="left" w:pos="-720"/>
          <w:tab w:val="left" w:pos="0"/>
          <w:tab w:val="left" w:pos="1440"/>
          <w:tab w:val="left" w:pos="2160"/>
          <w:tab w:val="left" w:pos="2880"/>
          <w:tab w:val="left" w:pos="3600"/>
          <w:tab w:val="left" w:pos="4320"/>
          <w:tab w:val="left" w:pos="5040"/>
          <w:tab w:val="left" w:pos="5760"/>
          <w:tab w:val="left" w:pos="6480"/>
          <w:tab w:val="left" w:pos="9360"/>
        </w:tabs>
        <w:jc w:val="both"/>
        <w:rPr>
          <w:rFonts w:ascii="Arial" w:hAnsi="Arial" w:cs="Arial"/>
        </w:rPr>
      </w:pPr>
      <w:r w:rsidRPr="008C5D79">
        <w:rPr>
          <w:rFonts w:ascii="Arial" w:hAnsi="Arial" w:cs="Arial"/>
          <w:b/>
          <w:bCs/>
        </w:rPr>
        <w:t xml:space="preserve">Governmental Purpose.  </w:t>
      </w:r>
      <w:r w:rsidRPr="008C5D79">
        <w:rPr>
          <w:rFonts w:ascii="Arial" w:hAnsi="Arial" w:cs="Arial"/>
        </w:rPr>
        <w:t>Each party hereto is entering into this Agreement for the purpose of providing for governmental services or functions and will pay for such services out of current revenues available to the paying party as herein provided.</w:t>
      </w:r>
    </w:p>
    <w:p w:rsidR="00D14FB4" w:rsidRPr="008C5D79" w:rsidRDefault="00D14FB4" w:rsidP="00E217BE">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9360"/>
        </w:tabs>
        <w:jc w:val="both"/>
        <w:rPr>
          <w:rFonts w:ascii="Arial" w:hAnsi="Arial" w:cs="Arial"/>
        </w:rPr>
      </w:pPr>
    </w:p>
    <w:p w:rsidR="00A068FE" w:rsidRDefault="00D14FB4" w:rsidP="008B256F">
      <w:pPr>
        <w:pStyle w:val="Level1"/>
        <w:numPr>
          <w:ilvl w:val="0"/>
          <w:numId w:val="2"/>
        </w:numPr>
        <w:tabs>
          <w:tab w:val="left" w:pos="-1200"/>
          <w:tab w:val="left" w:pos="-720"/>
          <w:tab w:val="left" w:pos="0"/>
          <w:tab w:val="left" w:pos="1440"/>
          <w:tab w:val="left" w:pos="2160"/>
          <w:tab w:val="left" w:pos="2880"/>
          <w:tab w:val="left" w:pos="3600"/>
          <w:tab w:val="left" w:pos="4320"/>
          <w:tab w:val="left" w:pos="5040"/>
          <w:tab w:val="left" w:pos="5760"/>
          <w:tab w:val="left" w:pos="6480"/>
          <w:tab w:val="left" w:pos="9360"/>
        </w:tabs>
        <w:jc w:val="both"/>
        <w:rPr>
          <w:rFonts w:ascii="Arial" w:hAnsi="Arial" w:cs="Arial"/>
        </w:rPr>
      </w:pPr>
      <w:r w:rsidRPr="008C5D79">
        <w:rPr>
          <w:rFonts w:ascii="Arial" w:hAnsi="Arial" w:cs="Arial"/>
          <w:b/>
          <w:bCs/>
        </w:rPr>
        <w:t>Commitment of Current Revenues Only.</w:t>
      </w:r>
      <w:r w:rsidRPr="008C5D79">
        <w:rPr>
          <w:rFonts w:ascii="Arial" w:hAnsi="Arial" w:cs="Arial"/>
        </w:rPr>
        <w:t xml:space="preserve">  In the event that during any term hereof, the governing body of any party does not appropriate sufficient funds to meet the obligations of such party under this Agreement, then any party may terminate this Agreement upon ninety (90) days written notice to the other party.  Each of the parties hereto agrees, however, to use its best efforts to secure funds necessary for the continued </w:t>
      </w:r>
      <w:r w:rsidR="00A14CD4">
        <w:rPr>
          <w:rFonts w:ascii="Arial" w:hAnsi="Arial" w:cs="Arial"/>
        </w:rPr>
        <w:t xml:space="preserve">performance of this Agreement. </w:t>
      </w:r>
    </w:p>
    <w:p w:rsidR="00A068FE" w:rsidRDefault="00A068FE" w:rsidP="00A068FE">
      <w:pPr>
        <w:pStyle w:val="ListParagraph"/>
        <w:rPr>
          <w:rFonts w:ascii="Arial" w:hAnsi="Arial" w:cs="Arial"/>
        </w:rPr>
      </w:pPr>
    </w:p>
    <w:p w:rsidR="00A068FE" w:rsidRDefault="00A068FE" w:rsidP="00A068FE">
      <w:pPr>
        <w:pStyle w:val="Level1"/>
        <w:tabs>
          <w:tab w:val="left" w:pos="-1200"/>
          <w:tab w:val="left" w:pos="-720"/>
          <w:tab w:val="left" w:pos="0"/>
          <w:tab w:val="left" w:pos="1440"/>
          <w:tab w:val="left" w:pos="2160"/>
          <w:tab w:val="left" w:pos="2880"/>
          <w:tab w:val="left" w:pos="3600"/>
          <w:tab w:val="left" w:pos="4320"/>
          <w:tab w:val="left" w:pos="5040"/>
          <w:tab w:val="left" w:pos="5760"/>
          <w:tab w:val="left" w:pos="6480"/>
          <w:tab w:val="left" w:pos="9360"/>
        </w:tabs>
        <w:ind w:firstLine="0"/>
        <w:jc w:val="both"/>
        <w:rPr>
          <w:rFonts w:ascii="Arial" w:hAnsi="Arial" w:cs="Arial"/>
        </w:rPr>
      </w:pPr>
    </w:p>
    <w:p w:rsidR="00D14FB4" w:rsidRDefault="00D14FB4" w:rsidP="00A068FE">
      <w:pPr>
        <w:pStyle w:val="Level1"/>
        <w:tabs>
          <w:tab w:val="left" w:pos="-1200"/>
          <w:tab w:val="left" w:pos="-720"/>
          <w:tab w:val="left" w:pos="0"/>
          <w:tab w:val="left" w:pos="1440"/>
          <w:tab w:val="left" w:pos="2160"/>
          <w:tab w:val="left" w:pos="2880"/>
          <w:tab w:val="left" w:pos="3600"/>
          <w:tab w:val="left" w:pos="4320"/>
          <w:tab w:val="left" w:pos="5040"/>
          <w:tab w:val="left" w:pos="5760"/>
          <w:tab w:val="left" w:pos="6480"/>
          <w:tab w:val="left" w:pos="9360"/>
        </w:tabs>
        <w:ind w:firstLine="0"/>
        <w:jc w:val="both"/>
        <w:rPr>
          <w:rFonts w:ascii="Arial" w:hAnsi="Arial" w:cs="Arial"/>
        </w:rPr>
      </w:pPr>
      <w:r w:rsidRPr="008C5D79">
        <w:rPr>
          <w:rFonts w:ascii="Arial" w:hAnsi="Arial" w:cs="Arial"/>
        </w:rPr>
        <w:t xml:space="preserve">The parties intend this provision to be a continuing right to terminate this Agreement at the expiration of each budget period of each party hereto pursuant to the provisions of Tex. Loc. Govt. Code Ann. </w:t>
      </w:r>
      <w:r w:rsidRPr="008C5D79">
        <w:rPr>
          <w:rFonts w:ascii="Arial" w:hAnsi="Arial" w:cs="Arial"/>
        </w:rPr>
        <w:sym w:font="WP TypographicSymbols" w:char="0027"/>
      </w:r>
      <w:r w:rsidRPr="008C5D79">
        <w:rPr>
          <w:rFonts w:ascii="Arial" w:hAnsi="Arial" w:cs="Arial"/>
        </w:rPr>
        <w:t>271.903.</w:t>
      </w:r>
    </w:p>
    <w:p w:rsidR="008B256F" w:rsidRDefault="008B256F" w:rsidP="008B256F">
      <w:pPr>
        <w:pStyle w:val="ListParagraph"/>
        <w:rPr>
          <w:rFonts w:ascii="Arial" w:hAnsi="Arial" w:cs="Arial"/>
          <w:b/>
        </w:rPr>
      </w:pPr>
    </w:p>
    <w:p w:rsidR="008B256F" w:rsidRPr="008B256F" w:rsidRDefault="008B256F" w:rsidP="008B256F">
      <w:pPr>
        <w:pStyle w:val="ListParagraph"/>
        <w:numPr>
          <w:ilvl w:val="0"/>
          <w:numId w:val="2"/>
        </w:numPr>
        <w:rPr>
          <w:rFonts w:ascii="Arial" w:hAnsi="Arial" w:cs="Arial"/>
        </w:rPr>
      </w:pPr>
      <w:r w:rsidRPr="008B256F">
        <w:rPr>
          <w:rFonts w:ascii="Arial" w:hAnsi="Arial" w:cs="Arial"/>
          <w:b/>
        </w:rPr>
        <w:t xml:space="preserve">Term and termination period. </w:t>
      </w:r>
      <w:r w:rsidRPr="008B256F">
        <w:rPr>
          <w:rFonts w:ascii="Arial" w:hAnsi="Arial" w:cs="Arial"/>
        </w:rPr>
        <w:t xml:space="preserve">The term of this agreement shall continue until either party hereto terminates this agreement without cause on thirty days written notice. </w:t>
      </w:r>
    </w:p>
    <w:p w:rsidR="00D14FB4" w:rsidRDefault="00D14FB4" w:rsidP="00E217BE">
      <w:pPr>
        <w:pStyle w:val="Level1"/>
        <w:tabs>
          <w:tab w:val="left" w:pos="-1200"/>
          <w:tab w:val="left" w:pos="-720"/>
          <w:tab w:val="left" w:pos="0"/>
          <w:tab w:val="left" w:pos="1440"/>
          <w:tab w:val="left" w:pos="2160"/>
          <w:tab w:val="left" w:pos="2880"/>
          <w:tab w:val="left" w:pos="3600"/>
          <w:tab w:val="left" w:pos="4320"/>
          <w:tab w:val="left" w:pos="5040"/>
          <w:tab w:val="left" w:pos="5760"/>
          <w:tab w:val="left" w:pos="6480"/>
          <w:tab w:val="left" w:pos="9360"/>
        </w:tabs>
        <w:jc w:val="both"/>
        <w:rPr>
          <w:rFonts w:ascii="Arial" w:hAnsi="Arial" w:cs="Arial"/>
        </w:rPr>
      </w:pPr>
    </w:p>
    <w:p w:rsidR="00D14FB4" w:rsidRDefault="00D14FB4" w:rsidP="00E217BE">
      <w:pPr>
        <w:pStyle w:val="Level1"/>
        <w:tabs>
          <w:tab w:val="left" w:pos="-1200"/>
          <w:tab w:val="left" w:pos="-720"/>
          <w:tab w:val="left" w:pos="0"/>
          <w:tab w:val="left" w:pos="1440"/>
          <w:tab w:val="left" w:pos="2160"/>
          <w:tab w:val="left" w:pos="2880"/>
          <w:tab w:val="left" w:pos="3600"/>
          <w:tab w:val="left" w:pos="4320"/>
          <w:tab w:val="left" w:pos="5040"/>
          <w:tab w:val="left" w:pos="5760"/>
          <w:tab w:val="left" w:pos="6480"/>
          <w:tab w:val="left" w:pos="9360"/>
        </w:tabs>
        <w:jc w:val="both"/>
        <w:rPr>
          <w:rFonts w:ascii="Arial" w:hAnsi="Arial" w:cs="Arial"/>
        </w:rPr>
      </w:pPr>
    </w:p>
    <w:p w:rsidR="00D14FB4" w:rsidRPr="008C5D79" w:rsidRDefault="00D14FB4" w:rsidP="00E217BE">
      <w:pPr>
        <w:pStyle w:val="Level1"/>
        <w:tabs>
          <w:tab w:val="left" w:pos="-1200"/>
          <w:tab w:val="left" w:pos="-720"/>
          <w:tab w:val="left" w:pos="0"/>
          <w:tab w:val="left" w:pos="1440"/>
          <w:tab w:val="left" w:pos="2160"/>
          <w:tab w:val="left" w:pos="2880"/>
          <w:tab w:val="left" w:pos="3600"/>
          <w:tab w:val="left" w:pos="4320"/>
          <w:tab w:val="left" w:pos="5040"/>
          <w:tab w:val="left" w:pos="5760"/>
          <w:tab w:val="left" w:pos="6480"/>
          <w:tab w:val="left" w:pos="9360"/>
        </w:tabs>
        <w:jc w:val="both"/>
        <w:rPr>
          <w:rFonts w:ascii="Arial" w:hAnsi="Arial" w:cs="Arial"/>
        </w:rPr>
      </w:pPr>
      <w:r>
        <w:rPr>
          <w:rFonts w:ascii="Arial" w:hAnsi="Arial" w:cs="Arial"/>
        </w:rPr>
        <w:br w:type="page"/>
      </w:r>
    </w:p>
    <w:p w:rsidR="00A068FE" w:rsidRDefault="00A068FE" w:rsidP="00E217BE">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9360"/>
        </w:tabs>
        <w:ind w:firstLine="720"/>
        <w:jc w:val="both"/>
        <w:rPr>
          <w:rFonts w:ascii="Arial" w:hAnsi="Arial" w:cs="Arial"/>
          <w:b/>
          <w:bCs/>
        </w:rPr>
      </w:pPr>
    </w:p>
    <w:p w:rsidR="00A068FE" w:rsidRDefault="00A068FE" w:rsidP="00E217BE">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9360"/>
        </w:tabs>
        <w:ind w:firstLine="720"/>
        <w:jc w:val="both"/>
        <w:rPr>
          <w:rFonts w:ascii="Arial" w:hAnsi="Arial" w:cs="Arial"/>
          <w:b/>
          <w:bCs/>
        </w:rPr>
      </w:pPr>
    </w:p>
    <w:p w:rsidR="00D14FB4" w:rsidRPr="008C5D79" w:rsidRDefault="00D14FB4" w:rsidP="00E217BE">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9360"/>
        </w:tabs>
        <w:ind w:firstLine="720"/>
        <w:jc w:val="both"/>
        <w:rPr>
          <w:rFonts w:ascii="Arial" w:hAnsi="Arial" w:cs="Arial"/>
        </w:rPr>
      </w:pPr>
      <w:r w:rsidRPr="008C5D79">
        <w:rPr>
          <w:rFonts w:ascii="Arial" w:hAnsi="Arial" w:cs="Arial"/>
          <w:b/>
          <w:bCs/>
        </w:rPr>
        <w:t>WITNESS THE HANDS OF THE PARTIES</w:t>
      </w:r>
      <w:r w:rsidRPr="008C5D79">
        <w:rPr>
          <w:rFonts w:ascii="Arial" w:hAnsi="Arial" w:cs="Arial"/>
        </w:rPr>
        <w:t xml:space="preserve"> effective as of the day and year first written above.</w:t>
      </w:r>
    </w:p>
    <w:p w:rsidR="00D14FB4" w:rsidRPr="008C5D79" w:rsidRDefault="00D14FB4" w:rsidP="00E217BE">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9360"/>
        </w:tabs>
        <w:jc w:val="both"/>
        <w:rPr>
          <w:rFonts w:ascii="Arial" w:hAnsi="Arial" w:cs="Arial"/>
        </w:rPr>
      </w:pPr>
    </w:p>
    <w:p w:rsidR="00D14FB4" w:rsidRPr="008C5D79" w:rsidRDefault="00D14FB4" w:rsidP="00E217BE">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9360"/>
        </w:tabs>
        <w:ind w:firstLine="4320"/>
        <w:jc w:val="both"/>
        <w:rPr>
          <w:rFonts w:ascii="Arial" w:hAnsi="Arial" w:cs="Arial"/>
        </w:rPr>
      </w:pPr>
      <w:r w:rsidRPr="008C5D79">
        <w:rPr>
          <w:rFonts w:ascii="Arial" w:hAnsi="Arial" w:cs="Arial"/>
          <w:b/>
          <w:bCs/>
        </w:rPr>
        <w:t xml:space="preserve">CITY OF </w:t>
      </w:r>
      <w:r w:rsidR="00A14CD4">
        <w:rPr>
          <w:rFonts w:ascii="Arial" w:hAnsi="Arial" w:cs="Arial"/>
          <w:b/>
          <w:bCs/>
        </w:rPr>
        <w:t>E</w:t>
      </w:r>
      <w:r w:rsidR="00A068FE">
        <w:rPr>
          <w:rFonts w:ascii="Arial" w:hAnsi="Arial" w:cs="Arial"/>
          <w:b/>
          <w:bCs/>
        </w:rPr>
        <w:t>DCOUCH</w:t>
      </w:r>
    </w:p>
    <w:p w:rsidR="00D14FB4" w:rsidRPr="008C5D79" w:rsidRDefault="00D14FB4" w:rsidP="00E217BE">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9360"/>
        </w:tabs>
        <w:jc w:val="both"/>
        <w:rPr>
          <w:rFonts w:ascii="Arial" w:hAnsi="Arial" w:cs="Arial"/>
        </w:rPr>
      </w:pPr>
    </w:p>
    <w:p w:rsidR="00D14FB4" w:rsidRPr="008C5D79" w:rsidRDefault="00D14FB4" w:rsidP="00E217BE">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9360"/>
        </w:tabs>
        <w:ind w:firstLine="2160"/>
        <w:jc w:val="both"/>
        <w:rPr>
          <w:rFonts w:ascii="Arial" w:hAnsi="Arial" w:cs="Arial"/>
        </w:rPr>
      </w:pPr>
    </w:p>
    <w:p w:rsidR="00D14FB4" w:rsidRPr="008C5D79" w:rsidRDefault="00D14FB4" w:rsidP="00E217BE">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9360"/>
        </w:tabs>
        <w:ind w:firstLine="4320"/>
        <w:jc w:val="both"/>
        <w:rPr>
          <w:rFonts w:ascii="Arial" w:hAnsi="Arial" w:cs="Arial"/>
        </w:rPr>
      </w:pPr>
      <w:r w:rsidRPr="008C5D79">
        <w:rPr>
          <w:rFonts w:ascii="Arial" w:hAnsi="Arial" w:cs="Arial"/>
        </w:rPr>
        <w:t>_________________________________</w:t>
      </w:r>
    </w:p>
    <w:p w:rsidR="00D14FB4" w:rsidRPr="008C5D79" w:rsidRDefault="00A14CD4" w:rsidP="00E217BE">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9360"/>
        </w:tabs>
        <w:ind w:firstLine="4320"/>
        <w:jc w:val="both"/>
        <w:rPr>
          <w:rFonts w:ascii="Arial" w:hAnsi="Arial" w:cs="Arial"/>
        </w:rPr>
      </w:pPr>
      <w:r>
        <w:rPr>
          <w:rFonts w:ascii="Arial" w:hAnsi="Arial" w:cs="Arial"/>
        </w:rPr>
        <w:t>Robert Schmalzried</w:t>
      </w:r>
      <w:r w:rsidR="00D14FB4" w:rsidRPr="008C5D79">
        <w:rPr>
          <w:rFonts w:ascii="Arial" w:hAnsi="Arial" w:cs="Arial"/>
        </w:rPr>
        <w:t>, Mayor</w:t>
      </w:r>
    </w:p>
    <w:p w:rsidR="00D14FB4" w:rsidRPr="008C5D79" w:rsidRDefault="00D14FB4" w:rsidP="00E217BE">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9360"/>
        </w:tabs>
        <w:jc w:val="both"/>
        <w:rPr>
          <w:rFonts w:ascii="Arial" w:hAnsi="Arial" w:cs="Arial"/>
        </w:rPr>
      </w:pPr>
    </w:p>
    <w:p w:rsidR="00D14FB4" w:rsidRPr="008C5D79" w:rsidRDefault="00D14FB4" w:rsidP="00E217BE">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9360"/>
        </w:tabs>
        <w:jc w:val="both"/>
        <w:rPr>
          <w:rFonts w:ascii="Arial" w:hAnsi="Arial" w:cs="Arial"/>
        </w:rPr>
      </w:pPr>
    </w:p>
    <w:p w:rsidR="00D14FB4" w:rsidRPr="008C5D79" w:rsidRDefault="00D14FB4" w:rsidP="00E217BE">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9360"/>
        </w:tabs>
        <w:jc w:val="both"/>
        <w:rPr>
          <w:rFonts w:ascii="Arial" w:hAnsi="Arial" w:cs="Arial"/>
        </w:rPr>
      </w:pPr>
      <w:r w:rsidRPr="008C5D79">
        <w:rPr>
          <w:rFonts w:ascii="Arial" w:hAnsi="Arial" w:cs="Arial"/>
        </w:rPr>
        <w:t>ATTEST:</w:t>
      </w:r>
    </w:p>
    <w:p w:rsidR="00D14FB4" w:rsidRPr="008C5D79" w:rsidRDefault="00D14FB4" w:rsidP="00E217BE">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9360"/>
        </w:tabs>
        <w:jc w:val="both"/>
        <w:rPr>
          <w:rFonts w:ascii="Arial" w:hAnsi="Arial" w:cs="Arial"/>
        </w:rPr>
      </w:pPr>
    </w:p>
    <w:p w:rsidR="00D14FB4" w:rsidRPr="008C5D79" w:rsidRDefault="00D14FB4" w:rsidP="00E217BE">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9360"/>
        </w:tabs>
        <w:jc w:val="both"/>
        <w:rPr>
          <w:rFonts w:ascii="Arial" w:hAnsi="Arial" w:cs="Arial"/>
        </w:rPr>
      </w:pPr>
    </w:p>
    <w:p w:rsidR="00D14FB4" w:rsidRPr="008C5D79" w:rsidRDefault="00D14FB4" w:rsidP="00E217BE">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9360"/>
        </w:tabs>
        <w:jc w:val="both"/>
        <w:rPr>
          <w:rFonts w:ascii="Arial" w:hAnsi="Arial" w:cs="Arial"/>
        </w:rPr>
      </w:pPr>
      <w:r w:rsidRPr="008C5D79">
        <w:rPr>
          <w:rFonts w:ascii="Arial" w:hAnsi="Arial" w:cs="Arial"/>
        </w:rPr>
        <w:t>_____________________________</w:t>
      </w:r>
    </w:p>
    <w:p w:rsidR="00D14FB4" w:rsidRPr="008C5D79" w:rsidRDefault="00D14FB4" w:rsidP="00E217BE">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9360"/>
        </w:tabs>
        <w:jc w:val="both"/>
        <w:rPr>
          <w:rFonts w:ascii="Arial" w:hAnsi="Arial" w:cs="Arial"/>
        </w:rPr>
      </w:pPr>
      <w:r>
        <w:rPr>
          <w:rFonts w:ascii="Arial" w:hAnsi="Arial" w:cs="Arial"/>
        </w:rPr>
        <w:t>City Manager</w:t>
      </w:r>
      <w:r w:rsidRPr="008C5D79">
        <w:rPr>
          <w:rFonts w:ascii="Arial" w:hAnsi="Arial" w:cs="Arial"/>
        </w:rPr>
        <w:t xml:space="preserve"> </w:t>
      </w:r>
    </w:p>
    <w:p w:rsidR="00D14FB4" w:rsidRPr="008C5D79" w:rsidRDefault="00D14FB4" w:rsidP="00E217BE">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9360"/>
        </w:tabs>
        <w:ind w:firstLine="2160"/>
        <w:jc w:val="both"/>
        <w:rPr>
          <w:rFonts w:ascii="Arial" w:hAnsi="Arial" w:cs="Arial"/>
        </w:rPr>
      </w:pPr>
    </w:p>
    <w:p w:rsidR="00D14FB4" w:rsidRPr="008C5D79" w:rsidRDefault="00D14FB4" w:rsidP="00E217BE">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9360"/>
        </w:tabs>
        <w:ind w:firstLine="2160"/>
        <w:jc w:val="both"/>
        <w:rPr>
          <w:rFonts w:ascii="Arial" w:hAnsi="Arial" w:cs="Arial"/>
        </w:rPr>
      </w:pPr>
    </w:p>
    <w:p w:rsidR="00D14FB4" w:rsidRPr="008C5D79" w:rsidRDefault="00D14FB4" w:rsidP="00E217BE">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9360"/>
        </w:tabs>
        <w:ind w:firstLine="4320"/>
        <w:jc w:val="both"/>
        <w:rPr>
          <w:rFonts w:ascii="Arial" w:hAnsi="Arial" w:cs="Arial"/>
        </w:rPr>
      </w:pPr>
      <w:r w:rsidRPr="008C5D79">
        <w:rPr>
          <w:rFonts w:ascii="Arial" w:hAnsi="Arial" w:cs="Arial"/>
          <w:b/>
          <w:bCs/>
        </w:rPr>
        <w:t>HIDALGO COUNTY</w:t>
      </w:r>
    </w:p>
    <w:p w:rsidR="00D14FB4" w:rsidRPr="008C5D79" w:rsidRDefault="00D14FB4" w:rsidP="00E217BE">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9360"/>
        </w:tabs>
        <w:jc w:val="both"/>
        <w:rPr>
          <w:rFonts w:ascii="Arial" w:hAnsi="Arial" w:cs="Arial"/>
        </w:rPr>
      </w:pPr>
    </w:p>
    <w:p w:rsidR="00D14FB4" w:rsidRPr="008C5D79" w:rsidRDefault="00D14FB4" w:rsidP="00E217BE">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9360"/>
        </w:tabs>
        <w:jc w:val="both"/>
        <w:rPr>
          <w:rFonts w:ascii="Arial" w:hAnsi="Arial" w:cs="Arial"/>
        </w:rPr>
      </w:pPr>
    </w:p>
    <w:p w:rsidR="00D14FB4" w:rsidRPr="008C5D79" w:rsidRDefault="00D14FB4" w:rsidP="00E217BE">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9360"/>
        </w:tabs>
        <w:ind w:firstLine="4320"/>
        <w:jc w:val="both"/>
        <w:rPr>
          <w:rFonts w:ascii="Arial" w:hAnsi="Arial" w:cs="Arial"/>
        </w:rPr>
      </w:pPr>
      <w:r w:rsidRPr="008C5D79">
        <w:rPr>
          <w:rFonts w:ascii="Arial" w:hAnsi="Arial" w:cs="Arial"/>
          <w:u w:val="single"/>
        </w:rPr>
        <w:t xml:space="preserve">                                                                  </w:t>
      </w:r>
      <w:r w:rsidRPr="008C5D79">
        <w:rPr>
          <w:rFonts w:ascii="Arial" w:hAnsi="Arial" w:cs="Arial"/>
        </w:rPr>
        <w:tab/>
      </w:r>
      <w:r w:rsidRPr="008C5D79">
        <w:rPr>
          <w:rFonts w:ascii="Arial" w:hAnsi="Arial" w:cs="Arial"/>
        </w:rPr>
        <w:tab/>
      </w:r>
      <w:r w:rsidRPr="008C5D79">
        <w:rPr>
          <w:rFonts w:ascii="Arial" w:hAnsi="Arial" w:cs="Arial"/>
        </w:rPr>
        <w:tab/>
      </w:r>
      <w:r w:rsidRPr="008C5D79">
        <w:rPr>
          <w:rFonts w:ascii="Arial" w:hAnsi="Arial" w:cs="Arial"/>
        </w:rPr>
        <w:tab/>
      </w:r>
      <w:r w:rsidRPr="008C5D79">
        <w:rPr>
          <w:rFonts w:ascii="Arial" w:hAnsi="Arial" w:cs="Arial"/>
        </w:rPr>
        <w:tab/>
      </w:r>
      <w:r w:rsidRPr="008C5D79">
        <w:rPr>
          <w:rFonts w:ascii="Arial" w:hAnsi="Arial" w:cs="Arial"/>
        </w:rPr>
        <w:tab/>
      </w:r>
      <w:r w:rsidRPr="008C5D79">
        <w:rPr>
          <w:rFonts w:ascii="Arial" w:hAnsi="Arial" w:cs="Arial"/>
        </w:rPr>
        <w:tab/>
        <w:t>Ramon Garcia, County Judge</w:t>
      </w:r>
    </w:p>
    <w:p w:rsidR="00D14FB4" w:rsidRDefault="00D14FB4" w:rsidP="00E217BE">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9360"/>
        </w:tabs>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Ramon Garcia, County Judge</w:t>
      </w:r>
    </w:p>
    <w:p w:rsidR="00D14FB4" w:rsidRPr="008C5D79" w:rsidRDefault="00D14FB4" w:rsidP="00E217BE">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9360"/>
        </w:tabs>
        <w:jc w:val="both"/>
        <w:rPr>
          <w:rFonts w:ascii="Arial" w:hAnsi="Arial" w:cs="Arial"/>
        </w:rPr>
      </w:pPr>
      <w:r w:rsidRPr="008C5D79">
        <w:rPr>
          <w:rFonts w:ascii="Arial" w:hAnsi="Arial" w:cs="Arial"/>
        </w:rPr>
        <w:t>ATTEST:</w:t>
      </w:r>
    </w:p>
    <w:p w:rsidR="00D14FB4" w:rsidRPr="008C5D79" w:rsidRDefault="00D14FB4" w:rsidP="00E217BE">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9360"/>
        </w:tabs>
        <w:jc w:val="both"/>
        <w:rPr>
          <w:rFonts w:ascii="Arial" w:hAnsi="Arial" w:cs="Arial"/>
          <w:u w:val="single"/>
        </w:rPr>
      </w:pPr>
    </w:p>
    <w:p w:rsidR="00D14FB4" w:rsidRPr="008C5D79" w:rsidRDefault="00D14FB4" w:rsidP="00E217BE">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9360"/>
        </w:tabs>
        <w:jc w:val="both"/>
        <w:rPr>
          <w:rFonts w:ascii="Arial" w:hAnsi="Arial" w:cs="Arial"/>
        </w:rPr>
      </w:pPr>
    </w:p>
    <w:p w:rsidR="00D14FB4" w:rsidRPr="008C5D79" w:rsidRDefault="00D14FB4" w:rsidP="00E217BE">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9360"/>
        </w:tabs>
        <w:jc w:val="both"/>
        <w:rPr>
          <w:rFonts w:ascii="Arial" w:hAnsi="Arial" w:cs="Arial"/>
        </w:rPr>
      </w:pPr>
      <w:r w:rsidRPr="008C5D79">
        <w:rPr>
          <w:rFonts w:ascii="Arial" w:hAnsi="Arial" w:cs="Arial"/>
        </w:rPr>
        <w:t>_____________________________</w:t>
      </w:r>
    </w:p>
    <w:p w:rsidR="00D14FB4" w:rsidRPr="008C5D79" w:rsidRDefault="00D14FB4" w:rsidP="00E217BE">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9360"/>
        </w:tabs>
        <w:jc w:val="both"/>
        <w:rPr>
          <w:rFonts w:ascii="Arial" w:hAnsi="Arial" w:cs="Arial"/>
        </w:rPr>
      </w:pPr>
      <w:r>
        <w:rPr>
          <w:rFonts w:ascii="Arial" w:hAnsi="Arial" w:cs="Arial"/>
        </w:rPr>
        <w:t>Arturo Guajadro</w:t>
      </w:r>
      <w:r w:rsidRPr="008C5D79">
        <w:rPr>
          <w:rFonts w:ascii="Arial" w:hAnsi="Arial" w:cs="Arial"/>
        </w:rPr>
        <w:t>,</w:t>
      </w:r>
      <w:r>
        <w:rPr>
          <w:rFonts w:ascii="Arial" w:hAnsi="Arial" w:cs="Arial"/>
        </w:rPr>
        <w:t xml:space="preserve"> Jr.</w:t>
      </w:r>
      <w:r w:rsidRPr="008C5D79">
        <w:rPr>
          <w:rFonts w:ascii="Arial" w:hAnsi="Arial" w:cs="Arial"/>
        </w:rPr>
        <w:t xml:space="preserve"> County Clerk   </w:t>
      </w:r>
    </w:p>
    <w:p w:rsidR="00D14FB4" w:rsidRPr="008C5D79" w:rsidRDefault="00D14FB4" w:rsidP="00E217BE">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9360"/>
        </w:tabs>
        <w:jc w:val="both"/>
        <w:rPr>
          <w:rFonts w:ascii="Arial" w:hAnsi="Arial" w:cs="Arial"/>
        </w:rPr>
      </w:pPr>
    </w:p>
    <w:p w:rsidR="00D14FB4" w:rsidRPr="008C5D79" w:rsidRDefault="00D14FB4" w:rsidP="00E217BE">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9360"/>
        </w:tabs>
        <w:jc w:val="both"/>
        <w:rPr>
          <w:rFonts w:ascii="Arial" w:hAnsi="Arial" w:cs="Arial"/>
        </w:rPr>
      </w:pPr>
    </w:p>
    <w:p w:rsidR="00D14FB4" w:rsidRPr="008C5D79" w:rsidRDefault="00D14FB4" w:rsidP="00E217BE">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9360"/>
        </w:tabs>
        <w:jc w:val="both"/>
        <w:rPr>
          <w:rFonts w:ascii="Arial" w:hAnsi="Arial" w:cs="Arial"/>
        </w:rPr>
        <w:sectPr w:rsidR="00D14FB4" w:rsidRPr="008C5D79">
          <w:headerReference w:type="default" r:id="rId12"/>
          <w:type w:val="continuous"/>
          <w:pgSz w:w="12240" w:h="15840"/>
          <w:pgMar w:top="1440" w:right="1440" w:bottom="1440" w:left="1440" w:header="1440" w:footer="1440" w:gutter="0"/>
          <w:cols w:space="720"/>
          <w:noEndnote/>
        </w:sectPr>
      </w:pPr>
    </w:p>
    <w:p w:rsidR="00D14FB4" w:rsidRPr="008C5D79" w:rsidRDefault="00D14FB4" w:rsidP="00E217BE">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9360"/>
        </w:tabs>
        <w:jc w:val="both"/>
        <w:rPr>
          <w:rFonts w:ascii="Arial" w:hAnsi="Arial" w:cs="Arial"/>
        </w:rPr>
      </w:pPr>
      <w:r w:rsidRPr="008C5D79">
        <w:rPr>
          <w:rFonts w:ascii="Arial" w:hAnsi="Arial" w:cs="Arial"/>
        </w:rPr>
        <w:lastRenderedPageBreak/>
        <w:t>APPROVED AS TO FORM:</w:t>
      </w:r>
    </w:p>
    <w:p w:rsidR="00D14FB4" w:rsidRPr="008C5D79" w:rsidRDefault="00D14FB4" w:rsidP="00E217BE">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9360"/>
        </w:tabs>
        <w:jc w:val="both"/>
        <w:rPr>
          <w:rFonts w:ascii="Arial" w:hAnsi="Arial" w:cs="Arial"/>
        </w:rPr>
      </w:pPr>
    </w:p>
    <w:p w:rsidR="00D14FB4" w:rsidRPr="008C5D79" w:rsidRDefault="00D14FB4" w:rsidP="00E217BE">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9360"/>
        </w:tabs>
        <w:jc w:val="both"/>
        <w:rPr>
          <w:rFonts w:ascii="Arial" w:hAnsi="Arial" w:cs="Arial"/>
        </w:rPr>
      </w:pPr>
      <w:r w:rsidRPr="008C5D79">
        <w:rPr>
          <w:rFonts w:ascii="Arial" w:hAnsi="Arial" w:cs="Arial"/>
        </w:rPr>
        <w:t>ATLAS &amp; HALL, L.L.P.</w:t>
      </w:r>
    </w:p>
    <w:p w:rsidR="00D14FB4" w:rsidRPr="008C5D79" w:rsidRDefault="00D14FB4" w:rsidP="00E217BE">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9360"/>
        </w:tabs>
        <w:jc w:val="both"/>
        <w:rPr>
          <w:rFonts w:ascii="Arial" w:hAnsi="Arial" w:cs="Arial"/>
        </w:rPr>
      </w:pPr>
    </w:p>
    <w:p w:rsidR="00D14FB4" w:rsidRPr="008C5D79" w:rsidRDefault="00D14FB4" w:rsidP="00E217BE">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9360"/>
        </w:tabs>
        <w:jc w:val="both"/>
        <w:rPr>
          <w:rFonts w:ascii="Arial" w:hAnsi="Arial" w:cs="Arial"/>
        </w:rPr>
      </w:pPr>
    </w:p>
    <w:p w:rsidR="00D14FB4" w:rsidRPr="008C5D79" w:rsidRDefault="00D14FB4" w:rsidP="00E217BE">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9360"/>
        </w:tabs>
        <w:jc w:val="both"/>
        <w:rPr>
          <w:rFonts w:ascii="Arial" w:hAnsi="Arial" w:cs="Arial"/>
        </w:rPr>
      </w:pPr>
    </w:p>
    <w:p w:rsidR="00D14FB4" w:rsidRPr="008C5D79" w:rsidRDefault="00D14FB4" w:rsidP="00E217BE">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9360"/>
        </w:tabs>
        <w:jc w:val="both"/>
        <w:rPr>
          <w:rFonts w:ascii="Arial" w:hAnsi="Arial" w:cs="Arial"/>
          <w:u w:val="single"/>
        </w:rPr>
      </w:pPr>
      <w:r w:rsidRPr="008C5D79">
        <w:rPr>
          <w:rFonts w:ascii="Arial" w:hAnsi="Arial" w:cs="Arial"/>
        </w:rPr>
        <w:t>BY:</w:t>
      </w:r>
      <w:r w:rsidRPr="008C5D79">
        <w:rPr>
          <w:rFonts w:ascii="Arial" w:hAnsi="Arial" w:cs="Arial"/>
          <w:u w:val="single"/>
        </w:rPr>
        <w:t xml:space="preserve"> __________________________                         </w:t>
      </w:r>
    </w:p>
    <w:p w:rsidR="00D14FB4" w:rsidRDefault="00D14FB4" w:rsidP="00E217BE">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9360"/>
        </w:tabs>
        <w:jc w:val="both"/>
        <w:rPr>
          <w:rFonts w:ascii="Arial" w:hAnsi="Arial" w:cs="Arial"/>
        </w:rPr>
      </w:pPr>
      <w:r w:rsidRPr="008C5D79">
        <w:rPr>
          <w:rFonts w:ascii="Arial" w:hAnsi="Arial" w:cs="Arial"/>
        </w:rPr>
        <w:t xml:space="preserve">      Stephen L. Crain</w:t>
      </w:r>
    </w:p>
    <w:sectPr w:rsidR="00D14FB4" w:rsidSect="00AF181A">
      <w:headerReference w:type="default" r:id="rId13"/>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06BF" w:rsidRDefault="002306BF" w:rsidP="0026332C">
      <w:r>
        <w:separator/>
      </w:r>
    </w:p>
  </w:endnote>
  <w:endnote w:type="continuationSeparator" w:id="0">
    <w:p w:rsidR="002306BF" w:rsidRDefault="002306BF" w:rsidP="002633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00000000" w:usb2="00000000" w:usb3="00000000" w:csb0="000001FF" w:csb1="00000000"/>
  </w:font>
  <w:font w:name="WP TypographicSymbols">
    <w:altName w:val="Courier New"/>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256F" w:rsidRDefault="008B256F">
    <w:pPr>
      <w:spacing w:line="240" w:lineRule="exact"/>
    </w:pPr>
  </w:p>
  <w:p w:rsidR="008B256F" w:rsidRDefault="008C6494">
    <w:pPr>
      <w:framePr w:w="9361" w:wrap="notBeside" w:vAnchor="text" w:hAnchor="text" w:x="1" w:y="1"/>
      <w:jc w:val="center"/>
      <w:rPr>
        <w:rFonts w:ascii="Arial" w:hAnsi="Arial" w:cs="Arial"/>
      </w:rPr>
    </w:pPr>
    <w:r>
      <w:rPr>
        <w:rFonts w:ascii="Arial" w:hAnsi="Arial" w:cs="Arial"/>
      </w:rPr>
      <w:fldChar w:fldCharType="begin"/>
    </w:r>
    <w:r w:rsidR="008B256F">
      <w:rPr>
        <w:rFonts w:ascii="Arial" w:hAnsi="Arial" w:cs="Arial"/>
      </w:rPr>
      <w:instrText xml:space="preserve">PAGE </w:instrText>
    </w:r>
    <w:r>
      <w:rPr>
        <w:rFonts w:ascii="Arial" w:hAnsi="Arial" w:cs="Arial"/>
      </w:rPr>
      <w:fldChar w:fldCharType="separate"/>
    </w:r>
    <w:r w:rsidR="00564684">
      <w:rPr>
        <w:rFonts w:ascii="Arial" w:hAnsi="Arial" w:cs="Arial"/>
        <w:noProof/>
      </w:rPr>
      <w:t>6</w:t>
    </w:r>
    <w:r>
      <w:rPr>
        <w:rFonts w:ascii="Arial" w:hAnsi="Arial" w:cs="Arial"/>
      </w:rPr>
      <w:fldChar w:fldCharType="end"/>
    </w:r>
  </w:p>
  <w:p w:rsidR="008B256F" w:rsidRDefault="008B256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06BF" w:rsidRDefault="002306BF" w:rsidP="0026332C">
      <w:r>
        <w:separator/>
      </w:r>
    </w:p>
  </w:footnote>
  <w:footnote w:type="continuationSeparator" w:id="0">
    <w:p w:rsidR="002306BF" w:rsidRDefault="002306BF" w:rsidP="0026332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256F" w:rsidRDefault="006F52B1">
    <w:r>
      <w:rPr>
        <w:noProof/>
      </w:rPr>
      <mc:AlternateContent>
        <mc:Choice Requires="wps">
          <w:drawing>
            <wp:anchor distT="0" distB="0" distL="114300" distR="114300" simplePos="0" relativeHeight="251655680" behindDoc="1" locked="0" layoutInCell="0" allowOverlap="1">
              <wp:simplePos x="0" y="0"/>
              <wp:positionH relativeFrom="margin">
                <wp:posOffset>0</wp:posOffset>
              </wp:positionH>
              <wp:positionV relativeFrom="margin">
                <wp:posOffset>0</wp:posOffset>
              </wp:positionV>
              <wp:extent cx="5943600" cy="8229600"/>
              <wp:effectExtent l="0" t="0" r="0" b="0"/>
              <wp:wrapNone/>
              <wp:docPr id="5"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822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8B256F" w:rsidRDefault="008B256F">
                          <w:pPr>
                            <w:jc w:val="righ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0;margin-top:0;width:468pt;height:9in;z-index:-25166080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" o:allowincell="f" filled="f" stroked="f" strokeweight="0">
              <v:textbox inset="0,0,0,0">
                <w:txbxContent>
                  <w:p w:rsidR="008B256F" w:rsidRDefault="008B256F">
                    <w:pPr>
                      <w:jc w:val="right"/>
                    </w:pPr>
                  </w:p>
                </w:txbxContent>
              </v:textbox>
              <w10:wrap anchorx="margin" anchory="margin"/>
            </v:rect>
          </w:pict>
        </mc:Fallback>
      </mc:AlternateContent>
    </w:r>
  </w:p>
  <w:p w:rsidR="008B256F" w:rsidRDefault="008B256F">
    <w:pPr>
      <w:spacing w:line="240" w:lineRule="exac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256F" w:rsidRDefault="006F52B1">
    <w:r>
      <w:rPr>
        <w:noProof/>
      </w:rPr>
      <mc:AlternateContent>
        <mc:Choice Requires="wps">
          <w:drawing>
            <wp:anchor distT="0" distB="0" distL="114300" distR="114300" simplePos="0" relativeHeight="251657728" behindDoc="1" locked="0" layoutInCell="0" allowOverlap="1">
              <wp:simplePos x="0" y="0"/>
              <wp:positionH relativeFrom="margin">
                <wp:posOffset>0</wp:posOffset>
              </wp:positionH>
              <wp:positionV relativeFrom="margin">
                <wp:posOffset>0</wp:posOffset>
              </wp:positionV>
              <wp:extent cx="5943600" cy="8229600"/>
              <wp:effectExtent l="0" t="0" r="0" b="0"/>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822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8B256F" w:rsidRDefault="008B256F">
                          <w:pPr>
                            <w:jc w:val="righ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7" style="position:absolute;margin-left:0;margin-top:0;width:468pt;height:9in;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" o:allowincell="f" filled="f" stroked="f" strokeweight="0">
              <v:textbox inset="0,0,0,0">
                <w:txbxContent>
                  <w:p w:rsidR="008B256F" w:rsidRDefault="008B256F">
                    <w:pPr>
                      <w:jc w:val="right"/>
                    </w:pPr>
                  </w:p>
                </w:txbxContent>
              </v:textbox>
              <w10:wrap anchorx="margin" anchory="margin"/>
            </v:rect>
          </w:pict>
        </mc:Fallback>
      </mc:AlternateContent>
    </w:r>
  </w:p>
  <w:p w:rsidR="008B256F" w:rsidRDefault="008B256F">
    <w:pPr>
      <w:spacing w:line="240" w:lineRule="exac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256F" w:rsidRDefault="006F52B1">
    <w:r>
      <w:rPr>
        <w:noProof/>
      </w:rPr>
      <mc:AlternateContent>
        <mc:Choice Requires="wps">
          <w:drawing>
            <wp:anchor distT="0" distB="0" distL="114300" distR="114300" simplePos="0" relativeHeight="251658752" behindDoc="1" locked="0" layoutInCell="0" allowOverlap="1">
              <wp:simplePos x="0" y="0"/>
              <wp:positionH relativeFrom="margin">
                <wp:posOffset>0</wp:posOffset>
              </wp:positionH>
              <wp:positionV relativeFrom="margin">
                <wp:posOffset>0</wp:posOffset>
              </wp:positionV>
              <wp:extent cx="5943600" cy="8229600"/>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822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8B256F" w:rsidRDefault="008B256F">
                          <w:pPr>
                            <w:jc w:val="righ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8" style="position:absolute;margin-left:0;margin-top:0;width:468pt;height:9in;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" o:allowincell="f" filled="f" stroked="f" strokeweight="0">
              <v:textbox inset="0,0,0,0">
                <w:txbxContent>
                  <w:p w:rsidR="008B256F" w:rsidRDefault="008B256F">
                    <w:pPr>
                      <w:jc w:val="right"/>
                    </w:pPr>
                  </w:p>
                </w:txbxContent>
              </v:textbox>
              <w10:wrap anchorx="margin" anchory="margin"/>
            </v:rect>
          </w:pict>
        </mc:Fallback>
      </mc:AlternateContent>
    </w:r>
  </w:p>
  <w:p w:rsidR="008B256F" w:rsidRDefault="008B256F">
    <w:pPr>
      <w:spacing w:line="240" w:lineRule="exac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256F" w:rsidRDefault="006F52B1">
    <w:r>
      <w:rPr>
        <w:noProof/>
      </w:rPr>
      <mc:AlternateContent>
        <mc:Choice Requires="wps">
          <w:drawing>
            <wp:anchor distT="0" distB="0" distL="114300" distR="114300" simplePos="0" relativeHeight="251659776" behindDoc="1" locked="0" layoutInCell="0" allowOverlap="1">
              <wp:simplePos x="0" y="0"/>
              <wp:positionH relativeFrom="margin">
                <wp:posOffset>0</wp:posOffset>
              </wp:positionH>
              <wp:positionV relativeFrom="margin">
                <wp:posOffset>0</wp:posOffset>
              </wp:positionV>
              <wp:extent cx="5943600" cy="8229600"/>
              <wp:effectExtent l="0" t="0" r="0" b="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822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8B256F" w:rsidRDefault="008B256F">
                          <w:pPr>
                            <w:jc w:val="righ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9" style="position:absolute;margin-left:0;margin-top:0;width:468pt;height:9in;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" o:allowincell="f" filled="f" stroked="f" strokeweight="0">
              <v:textbox inset="0,0,0,0">
                <w:txbxContent>
                  <w:p w:rsidR="008B256F" w:rsidRDefault="008B256F">
                    <w:pPr>
                      <w:jc w:val="right"/>
                    </w:pPr>
                  </w:p>
                </w:txbxContent>
              </v:textbox>
              <w10:wrap anchorx="margin" anchory="margin"/>
            </v:rect>
          </w:pict>
        </mc:Fallback>
      </mc:AlternateContent>
    </w:r>
  </w:p>
  <w:p w:rsidR="008B256F" w:rsidRDefault="008B256F">
    <w:pPr>
      <w:spacing w:line="240" w:lineRule="exac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256F" w:rsidRDefault="006F52B1">
    <w:r>
      <w:rPr>
        <w:noProof/>
      </w:rPr>
      <mc:AlternateContent>
        <mc:Choice Requires="wps">
          <w:drawing>
            <wp:anchor distT="0" distB="0" distL="114300" distR="114300" simplePos="0" relativeHeight="251656704" behindDoc="1" locked="0" layoutInCell="0" allowOverlap="1">
              <wp:simplePos x="0" y="0"/>
              <wp:positionH relativeFrom="margin">
                <wp:posOffset>0</wp:posOffset>
              </wp:positionH>
              <wp:positionV relativeFrom="margin">
                <wp:posOffset>0</wp:posOffset>
              </wp:positionV>
              <wp:extent cx="5943600" cy="8229600"/>
              <wp:effectExtent l="0" t="0" r="0" b="0"/>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822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8B256F" w:rsidRDefault="008B256F">
                          <w:pPr>
                            <w:jc w:val="righ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30" style="position:absolute;margin-left:0;margin-top:0;width:468pt;height:9in;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" o:allowincell="f" filled="f" stroked="f" strokeweight="0">
              <v:textbox inset="0,0,0,0">
                <w:txbxContent>
                  <w:p w:rsidR="008B256F" w:rsidRDefault="008B256F">
                    <w:pPr>
                      <w:jc w:val="right"/>
                    </w:pPr>
                  </w:p>
                </w:txbxContent>
              </v:textbox>
              <w10:wrap anchorx="margin" anchory="margin"/>
            </v:rect>
          </w:pict>
        </mc:Fallback>
      </mc:AlternateContent>
    </w:r>
  </w:p>
  <w:p w:rsidR="008B256F" w:rsidRDefault="008B256F">
    <w:pPr>
      <w:spacing w:line="24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name w:val="ParaNumbers1"/>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3."/>
      <w:lvlJc w:val="lef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lef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1">
    <w:nsid w:val="1C6D3588"/>
    <w:multiLevelType w:val="hybridMultilevel"/>
    <w:tmpl w:val="B13CEA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6B47E5E"/>
    <w:multiLevelType w:val="hybridMultilevel"/>
    <w:tmpl w:val="B060EA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 w:ilvl="0">
        <w:start w:val="1"/>
        <w:numFmt w:val="decimal"/>
        <w:lvlText w:val="%1."/>
        <w:lvlJc w:val="left"/>
        <w:rPr>
          <w:rFonts w:cs="Times New Roman"/>
        </w:rPr>
      </w:lvl>
    </w:lvlOverride>
    <w:lvlOverride w:ilvl="1">
      <w:startOverride w:val="1"/>
      <w:lvl w:ilvl="1">
        <w:start w:val="1"/>
        <w:numFmt w:val="lowerLetter"/>
        <w:lvlText w:val="%2."/>
        <w:lvlJc w:val="left"/>
        <w:rPr>
          <w:rFonts w:cs="Times New Roman"/>
        </w:rPr>
      </w:lvl>
    </w:lvlOverride>
    <w:lvlOverride w:ilvl="2">
      <w:startOverride w:val="1"/>
      <w:lvl w:ilvl="2">
        <w:start w:val="1"/>
        <w:numFmt w:val="lowerRoman"/>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lowerLetter"/>
        <w:lvlText w:val="(%5)"/>
        <w:lvlJc w:val="left"/>
        <w:rPr>
          <w:rFonts w:cs="Times New Roman"/>
        </w:rPr>
      </w:lvl>
    </w:lvlOverride>
    <w:lvlOverride w:ilvl="5">
      <w:startOverride w:val="1"/>
      <w:lvl w:ilvl="5">
        <w:start w:val="1"/>
        <w:numFmt w:val="lowerRoman"/>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lowerLetter"/>
        <w:lvlText w:val="%8)"/>
        <w:lvlJc w:val="left"/>
        <w:rPr>
          <w:rFonts w:cs="Times New Roman"/>
        </w:rPr>
      </w:lvl>
    </w:lvlOverride>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17BE"/>
    <w:rsid w:val="00000340"/>
    <w:rsid w:val="000009E8"/>
    <w:rsid w:val="00000F70"/>
    <w:rsid w:val="000011E0"/>
    <w:rsid w:val="00001952"/>
    <w:rsid w:val="00001A36"/>
    <w:rsid w:val="000028DF"/>
    <w:rsid w:val="00003445"/>
    <w:rsid w:val="00003756"/>
    <w:rsid w:val="00005349"/>
    <w:rsid w:val="00005610"/>
    <w:rsid w:val="000058FC"/>
    <w:rsid w:val="000061BB"/>
    <w:rsid w:val="00006493"/>
    <w:rsid w:val="0000651D"/>
    <w:rsid w:val="000070E7"/>
    <w:rsid w:val="00010005"/>
    <w:rsid w:val="000101A5"/>
    <w:rsid w:val="00010463"/>
    <w:rsid w:val="000115AE"/>
    <w:rsid w:val="00011A16"/>
    <w:rsid w:val="0001289C"/>
    <w:rsid w:val="00012D92"/>
    <w:rsid w:val="000134A5"/>
    <w:rsid w:val="00014272"/>
    <w:rsid w:val="000143A7"/>
    <w:rsid w:val="00014425"/>
    <w:rsid w:val="00014670"/>
    <w:rsid w:val="00014A50"/>
    <w:rsid w:val="000167B4"/>
    <w:rsid w:val="00017455"/>
    <w:rsid w:val="00017F15"/>
    <w:rsid w:val="00020DC1"/>
    <w:rsid w:val="00020F9D"/>
    <w:rsid w:val="000217A9"/>
    <w:rsid w:val="00021D48"/>
    <w:rsid w:val="000235CA"/>
    <w:rsid w:val="00023D5D"/>
    <w:rsid w:val="000241DC"/>
    <w:rsid w:val="00025612"/>
    <w:rsid w:val="0002663A"/>
    <w:rsid w:val="0002676A"/>
    <w:rsid w:val="00027510"/>
    <w:rsid w:val="0002781E"/>
    <w:rsid w:val="000278F2"/>
    <w:rsid w:val="00027C0B"/>
    <w:rsid w:val="00030BC2"/>
    <w:rsid w:val="00031A6A"/>
    <w:rsid w:val="00031AAC"/>
    <w:rsid w:val="000321A7"/>
    <w:rsid w:val="0003287B"/>
    <w:rsid w:val="000336E0"/>
    <w:rsid w:val="000337D5"/>
    <w:rsid w:val="00034F0D"/>
    <w:rsid w:val="0003569C"/>
    <w:rsid w:val="00035B73"/>
    <w:rsid w:val="00036C89"/>
    <w:rsid w:val="000370B6"/>
    <w:rsid w:val="000418FF"/>
    <w:rsid w:val="00041949"/>
    <w:rsid w:val="00042776"/>
    <w:rsid w:val="00043F97"/>
    <w:rsid w:val="00043FE7"/>
    <w:rsid w:val="000442FC"/>
    <w:rsid w:val="00044E84"/>
    <w:rsid w:val="000452ED"/>
    <w:rsid w:val="00045875"/>
    <w:rsid w:val="00046562"/>
    <w:rsid w:val="00046891"/>
    <w:rsid w:val="000468FC"/>
    <w:rsid w:val="00046D37"/>
    <w:rsid w:val="00047161"/>
    <w:rsid w:val="000471DB"/>
    <w:rsid w:val="00053E90"/>
    <w:rsid w:val="00055097"/>
    <w:rsid w:val="000571F8"/>
    <w:rsid w:val="00057786"/>
    <w:rsid w:val="00057C54"/>
    <w:rsid w:val="00061119"/>
    <w:rsid w:val="0006239B"/>
    <w:rsid w:val="000625B6"/>
    <w:rsid w:val="00062794"/>
    <w:rsid w:val="00062FE7"/>
    <w:rsid w:val="000638BF"/>
    <w:rsid w:val="000643AC"/>
    <w:rsid w:val="0006473B"/>
    <w:rsid w:val="00064EC3"/>
    <w:rsid w:val="0006577E"/>
    <w:rsid w:val="00066031"/>
    <w:rsid w:val="00067093"/>
    <w:rsid w:val="00067EFB"/>
    <w:rsid w:val="000707BD"/>
    <w:rsid w:val="00070F23"/>
    <w:rsid w:val="00071244"/>
    <w:rsid w:val="00073685"/>
    <w:rsid w:val="000738F8"/>
    <w:rsid w:val="00073F5B"/>
    <w:rsid w:val="000744C0"/>
    <w:rsid w:val="0007661A"/>
    <w:rsid w:val="00076864"/>
    <w:rsid w:val="00076E1B"/>
    <w:rsid w:val="00076EF8"/>
    <w:rsid w:val="00081976"/>
    <w:rsid w:val="00082856"/>
    <w:rsid w:val="0008350F"/>
    <w:rsid w:val="0008484C"/>
    <w:rsid w:val="00086526"/>
    <w:rsid w:val="000874C9"/>
    <w:rsid w:val="000876AA"/>
    <w:rsid w:val="000901CB"/>
    <w:rsid w:val="00091F6C"/>
    <w:rsid w:val="00092027"/>
    <w:rsid w:val="000936A7"/>
    <w:rsid w:val="000938C0"/>
    <w:rsid w:val="00093EE9"/>
    <w:rsid w:val="00094358"/>
    <w:rsid w:val="0009463D"/>
    <w:rsid w:val="00094DE9"/>
    <w:rsid w:val="00094F13"/>
    <w:rsid w:val="00095960"/>
    <w:rsid w:val="00096144"/>
    <w:rsid w:val="00096477"/>
    <w:rsid w:val="00096A0D"/>
    <w:rsid w:val="00097842"/>
    <w:rsid w:val="00097953"/>
    <w:rsid w:val="00097FA9"/>
    <w:rsid w:val="000A05E0"/>
    <w:rsid w:val="000A1837"/>
    <w:rsid w:val="000A1AFD"/>
    <w:rsid w:val="000A1CB7"/>
    <w:rsid w:val="000A299A"/>
    <w:rsid w:val="000A2C79"/>
    <w:rsid w:val="000A2FBB"/>
    <w:rsid w:val="000A5E68"/>
    <w:rsid w:val="000A640C"/>
    <w:rsid w:val="000A658E"/>
    <w:rsid w:val="000A69D9"/>
    <w:rsid w:val="000B04A5"/>
    <w:rsid w:val="000B0623"/>
    <w:rsid w:val="000B10EB"/>
    <w:rsid w:val="000B17D9"/>
    <w:rsid w:val="000B1BA7"/>
    <w:rsid w:val="000B1BDC"/>
    <w:rsid w:val="000B1C1E"/>
    <w:rsid w:val="000B30D0"/>
    <w:rsid w:val="000B46D6"/>
    <w:rsid w:val="000B4ACE"/>
    <w:rsid w:val="000B5C38"/>
    <w:rsid w:val="000B60C5"/>
    <w:rsid w:val="000C019D"/>
    <w:rsid w:val="000C0517"/>
    <w:rsid w:val="000C11CA"/>
    <w:rsid w:val="000C17DB"/>
    <w:rsid w:val="000C17E2"/>
    <w:rsid w:val="000C1870"/>
    <w:rsid w:val="000C22B2"/>
    <w:rsid w:val="000C2C78"/>
    <w:rsid w:val="000C47E9"/>
    <w:rsid w:val="000C4F5E"/>
    <w:rsid w:val="000C5567"/>
    <w:rsid w:val="000C587F"/>
    <w:rsid w:val="000C62D6"/>
    <w:rsid w:val="000C72EF"/>
    <w:rsid w:val="000D0028"/>
    <w:rsid w:val="000D0942"/>
    <w:rsid w:val="000D142D"/>
    <w:rsid w:val="000D166B"/>
    <w:rsid w:val="000D1D8E"/>
    <w:rsid w:val="000D43F2"/>
    <w:rsid w:val="000D467C"/>
    <w:rsid w:val="000D5599"/>
    <w:rsid w:val="000D6FFA"/>
    <w:rsid w:val="000D7841"/>
    <w:rsid w:val="000E0EA6"/>
    <w:rsid w:val="000E1AD1"/>
    <w:rsid w:val="000E24A4"/>
    <w:rsid w:val="000E2627"/>
    <w:rsid w:val="000E2ED9"/>
    <w:rsid w:val="000E4D61"/>
    <w:rsid w:val="000E4F1A"/>
    <w:rsid w:val="000E60F6"/>
    <w:rsid w:val="000E67A6"/>
    <w:rsid w:val="000E6D09"/>
    <w:rsid w:val="000E730B"/>
    <w:rsid w:val="000E7865"/>
    <w:rsid w:val="000E7A9F"/>
    <w:rsid w:val="000F0F6E"/>
    <w:rsid w:val="000F2542"/>
    <w:rsid w:val="000F2685"/>
    <w:rsid w:val="000F26C5"/>
    <w:rsid w:val="000F2945"/>
    <w:rsid w:val="000F3501"/>
    <w:rsid w:val="000F3CC6"/>
    <w:rsid w:val="000F42EF"/>
    <w:rsid w:val="000F44DB"/>
    <w:rsid w:val="000F533C"/>
    <w:rsid w:val="000F6FF5"/>
    <w:rsid w:val="000F7353"/>
    <w:rsid w:val="00100CC1"/>
    <w:rsid w:val="00101843"/>
    <w:rsid w:val="00101BD3"/>
    <w:rsid w:val="0010213D"/>
    <w:rsid w:val="00105688"/>
    <w:rsid w:val="00105787"/>
    <w:rsid w:val="0010632E"/>
    <w:rsid w:val="001066E7"/>
    <w:rsid w:val="00106A12"/>
    <w:rsid w:val="00106A46"/>
    <w:rsid w:val="00107EF4"/>
    <w:rsid w:val="001102C3"/>
    <w:rsid w:val="001103A5"/>
    <w:rsid w:val="001107E2"/>
    <w:rsid w:val="00112F0C"/>
    <w:rsid w:val="00113DF7"/>
    <w:rsid w:val="00113EDF"/>
    <w:rsid w:val="001146F3"/>
    <w:rsid w:val="00114F57"/>
    <w:rsid w:val="00115E0A"/>
    <w:rsid w:val="00117B5B"/>
    <w:rsid w:val="00123837"/>
    <w:rsid w:val="00123A47"/>
    <w:rsid w:val="00123D21"/>
    <w:rsid w:val="001248B5"/>
    <w:rsid w:val="00124CC5"/>
    <w:rsid w:val="00124E7F"/>
    <w:rsid w:val="00125868"/>
    <w:rsid w:val="00126A12"/>
    <w:rsid w:val="00126AFC"/>
    <w:rsid w:val="00130EF0"/>
    <w:rsid w:val="00132582"/>
    <w:rsid w:val="001333C5"/>
    <w:rsid w:val="0013690B"/>
    <w:rsid w:val="00136CE2"/>
    <w:rsid w:val="001406F1"/>
    <w:rsid w:val="001408D0"/>
    <w:rsid w:val="0014180B"/>
    <w:rsid w:val="00141935"/>
    <w:rsid w:val="00141C3C"/>
    <w:rsid w:val="00141DA2"/>
    <w:rsid w:val="00143039"/>
    <w:rsid w:val="0014327D"/>
    <w:rsid w:val="00143494"/>
    <w:rsid w:val="001435A7"/>
    <w:rsid w:val="00143F33"/>
    <w:rsid w:val="001440DF"/>
    <w:rsid w:val="0014476B"/>
    <w:rsid w:val="001452B7"/>
    <w:rsid w:val="001453BB"/>
    <w:rsid w:val="00145494"/>
    <w:rsid w:val="00146782"/>
    <w:rsid w:val="001467A1"/>
    <w:rsid w:val="0014700E"/>
    <w:rsid w:val="00147C96"/>
    <w:rsid w:val="00150CFB"/>
    <w:rsid w:val="0015155E"/>
    <w:rsid w:val="001524A8"/>
    <w:rsid w:val="00153766"/>
    <w:rsid w:val="00153931"/>
    <w:rsid w:val="00154483"/>
    <w:rsid w:val="001547A0"/>
    <w:rsid w:val="001559B4"/>
    <w:rsid w:val="00160ECC"/>
    <w:rsid w:val="00161C9E"/>
    <w:rsid w:val="001630E2"/>
    <w:rsid w:val="00163838"/>
    <w:rsid w:val="0016394A"/>
    <w:rsid w:val="001642B7"/>
    <w:rsid w:val="001652EF"/>
    <w:rsid w:val="00165DDB"/>
    <w:rsid w:val="00166B7B"/>
    <w:rsid w:val="0017024D"/>
    <w:rsid w:val="00170752"/>
    <w:rsid w:val="00171242"/>
    <w:rsid w:val="0017173C"/>
    <w:rsid w:val="00172087"/>
    <w:rsid w:val="001725D0"/>
    <w:rsid w:val="001725F1"/>
    <w:rsid w:val="001729CE"/>
    <w:rsid w:val="00172AF0"/>
    <w:rsid w:val="00173887"/>
    <w:rsid w:val="00173C8C"/>
    <w:rsid w:val="00175394"/>
    <w:rsid w:val="00175B21"/>
    <w:rsid w:val="00175BE0"/>
    <w:rsid w:val="00176185"/>
    <w:rsid w:val="001765A2"/>
    <w:rsid w:val="00177A47"/>
    <w:rsid w:val="00177A84"/>
    <w:rsid w:val="001807D4"/>
    <w:rsid w:val="00180EBF"/>
    <w:rsid w:val="00180F56"/>
    <w:rsid w:val="001810D8"/>
    <w:rsid w:val="00182268"/>
    <w:rsid w:val="001822DB"/>
    <w:rsid w:val="00182BBF"/>
    <w:rsid w:val="001833CB"/>
    <w:rsid w:val="00183775"/>
    <w:rsid w:val="00183B31"/>
    <w:rsid w:val="00183FF3"/>
    <w:rsid w:val="0018536D"/>
    <w:rsid w:val="00185835"/>
    <w:rsid w:val="00185FD6"/>
    <w:rsid w:val="00185FFF"/>
    <w:rsid w:val="00186E95"/>
    <w:rsid w:val="0018706E"/>
    <w:rsid w:val="001873FB"/>
    <w:rsid w:val="0018765A"/>
    <w:rsid w:val="00187BA6"/>
    <w:rsid w:val="00191AF5"/>
    <w:rsid w:val="00192787"/>
    <w:rsid w:val="00192EAF"/>
    <w:rsid w:val="00193706"/>
    <w:rsid w:val="00193938"/>
    <w:rsid w:val="00193AEF"/>
    <w:rsid w:val="0019582F"/>
    <w:rsid w:val="00195AA1"/>
    <w:rsid w:val="00195B90"/>
    <w:rsid w:val="00195D90"/>
    <w:rsid w:val="00195DC6"/>
    <w:rsid w:val="00196159"/>
    <w:rsid w:val="001969E4"/>
    <w:rsid w:val="001972AF"/>
    <w:rsid w:val="001A0480"/>
    <w:rsid w:val="001A0A2F"/>
    <w:rsid w:val="001A2C53"/>
    <w:rsid w:val="001A40E3"/>
    <w:rsid w:val="001A4C5E"/>
    <w:rsid w:val="001A4FD5"/>
    <w:rsid w:val="001A7A1F"/>
    <w:rsid w:val="001B056D"/>
    <w:rsid w:val="001B0E2B"/>
    <w:rsid w:val="001B1938"/>
    <w:rsid w:val="001B2ABE"/>
    <w:rsid w:val="001B44F0"/>
    <w:rsid w:val="001B55A1"/>
    <w:rsid w:val="001B62EE"/>
    <w:rsid w:val="001B6468"/>
    <w:rsid w:val="001B7353"/>
    <w:rsid w:val="001C0BEA"/>
    <w:rsid w:val="001C43CD"/>
    <w:rsid w:val="001C56C0"/>
    <w:rsid w:val="001C5EE6"/>
    <w:rsid w:val="001C5F88"/>
    <w:rsid w:val="001C62AA"/>
    <w:rsid w:val="001C7078"/>
    <w:rsid w:val="001D1CCC"/>
    <w:rsid w:val="001D23BD"/>
    <w:rsid w:val="001D343C"/>
    <w:rsid w:val="001D3A6A"/>
    <w:rsid w:val="001D440C"/>
    <w:rsid w:val="001D4E8A"/>
    <w:rsid w:val="001D503D"/>
    <w:rsid w:val="001D53C6"/>
    <w:rsid w:val="001D5AC4"/>
    <w:rsid w:val="001D7E75"/>
    <w:rsid w:val="001D7FAB"/>
    <w:rsid w:val="001E0363"/>
    <w:rsid w:val="001E05B7"/>
    <w:rsid w:val="001E05EB"/>
    <w:rsid w:val="001E0E2C"/>
    <w:rsid w:val="001E0F0C"/>
    <w:rsid w:val="001E2053"/>
    <w:rsid w:val="001E2A6F"/>
    <w:rsid w:val="001E2CB9"/>
    <w:rsid w:val="001E35AB"/>
    <w:rsid w:val="001E4290"/>
    <w:rsid w:val="001E43A3"/>
    <w:rsid w:val="001E4779"/>
    <w:rsid w:val="001E4CFE"/>
    <w:rsid w:val="001E524B"/>
    <w:rsid w:val="001E5CFC"/>
    <w:rsid w:val="001E7276"/>
    <w:rsid w:val="001F073F"/>
    <w:rsid w:val="001F2E55"/>
    <w:rsid w:val="001F3EC9"/>
    <w:rsid w:val="001F4403"/>
    <w:rsid w:val="001F4649"/>
    <w:rsid w:val="001F710F"/>
    <w:rsid w:val="001F7821"/>
    <w:rsid w:val="001F7D9C"/>
    <w:rsid w:val="001F7F5D"/>
    <w:rsid w:val="00201EAF"/>
    <w:rsid w:val="0020295D"/>
    <w:rsid w:val="00202E0C"/>
    <w:rsid w:val="002041C8"/>
    <w:rsid w:val="00204F58"/>
    <w:rsid w:val="00204F7A"/>
    <w:rsid w:val="002057FE"/>
    <w:rsid w:val="00205C8B"/>
    <w:rsid w:val="00206A9B"/>
    <w:rsid w:val="00206DDF"/>
    <w:rsid w:val="002071C9"/>
    <w:rsid w:val="002107F5"/>
    <w:rsid w:val="00210A4A"/>
    <w:rsid w:val="00210E24"/>
    <w:rsid w:val="0021181D"/>
    <w:rsid w:val="00211AE1"/>
    <w:rsid w:val="00211AF9"/>
    <w:rsid w:val="0021203C"/>
    <w:rsid w:val="002121BD"/>
    <w:rsid w:val="00213C4A"/>
    <w:rsid w:val="0021413E"/>
    <w:rsid w:val="00214702"/>
    <w:rsid w:val="00214F8F"/>
    <w:rsid w:val="00215BF8"/>
    <w:rsid w:val="0021693F"/>
    <w:rsid w:val="00216A20"/>
    <w:rsid w:val="00217592"/>
    <w:rsid w:val="002215CD"/>
    <w:rsid w:val="002217BF"/>
    <w:rsid w:val="00222986"/>
    <w:rsid w:val="00222D90"/>
    <w:rsid w:val="00222FB1"/>
    <w:rsid w:val="0022340B"/>
    <w:rsid w:val="00224BAD"/>
    <w:rsid w:val="002252C9"/>
    <w:rsid w:val="0022628D"/>
    <w:rsid w:val="002306BF"/>
    <w:rsid w:val="00231253"/>
    <w:rsid w:val="002313E8"/>
    <w:rsid w:val="00231BCD"/>
    <w:rsid w:val="002358D1"/>
    <w:rsid w:val="00235FE5"/>
    <w:rsid w:val="00236316"/>
    <w:rsid w:val="00236DBC"/>
    <w:rsid w:val="0023754D"/>
    <w:rsid w:val="00237DDA"/>
    <w:rsid w:val="00240E51"/>
    <w:rsid w:val="0024345B"/>
    <w:rsid w:val="00245B97"/>
    <w:rsid w:val="00245C20"/>
    <w:rsid w:val="0024608D"/>
    <w:rsid w:val="002461C9"/>
    <w:rsid w:val="00247AEB"/>
    <w:rsid w:val="00247BE2"/>
    <w:rsid w:val="002503FE"/>
    <w:rsid w:val="0025100F"/>
    <w:rsid w:val="00251146"/>
    <w:rsid w:val="002514D0"/>
    <w:rsid w:val="002519DD"/>
    <w:rsid w:val="00251DF4"/>
    <w:rsid w:val="002526BA"/>
    <w:rsid w:val="00254765"/>
    <w:rsid w:val="00254A14"/>
    <w:rsid w:val="00254FDC"/>
    <w:rsid w:val="002550DE"/>
    <w:rsid w:val="002556BE"/>
    <w:rsid w:val="0025684C"/>
    <w:rsid w:val="0026062E"/>
    <w:rsid w:val="002613B6"/>
    <w:rsid w:val="002620DC"/>
    <w:rsid w:val="002620EC"/>
    <w:rsid w:val="00262322"/>
    <w:rsid w:val="00263252"/>
    <w:rsid w:val="0026332C"/>
    <w:rsid w:val="0026344C"/>
    <w:rsid w:val="00266851"/>
    <w:rsid w:val="0026699D"/>
    <w:rsid w:val="00266D27"/>
    <w:rsid w:val="00270432"/>
    <w:rsid w:val="0027109E"/>
    <w:rsid w:val="002718DF"/>
    <w:rsid w:val="00272394"/>
    <w:rsid w:val="00273EEB"/>
    <w:rsid w:val="0027471C"/>
    <w:rsid w:val="00274889"/>
    <w:rsid w:val="00276270"/>
    <w:rsid w:val="002764E4"/>
    <w:rsid w:val="0027758D"/>
    <w:rsid w:val="00277ECB"/>
    <w:rsid w:val="00280687"/>
    <w:rsid w:val="00280AE3"/>
    <w:rsid w:val="00280FB6"/>
    <w:rsid w:val="002833DE"/>
    <w:rsid w:val="00283A8E"/>
    <w:rsid w:val="00285544"/>
    <w:rsid w:val="00286F0B"/>
    <w:rsid w:val="00287B58"/>
    <w:rsid w:val="002903E7"/>
    <w:rsid w:val="00290E93"/>
    <w:rsid w:val="00291D32"/>
    <w:rsid w:val="002922B5"/>
    <w:rsid w:val="002927C7"/>
    <w:rsid w:val="002932B1"/>
    <w:rsid w:val="002935B7"/>
    <w:rsid w:val="00294CA4"/>
    <w:rsid w:val="00295A5B"/>
    <w:rsid w:val="002977E2"/>
    <w:rsid w:val="002978DD"/>
    <w:rsid w:val="00297FDF"/>
    <w:rsid w:val="002A0F9D"/>
    <w:rsid w:val="002A20AA"/>
    <w:rsid w:val="002A26FC"/>
    <w:rsid w:val="002A30CC"/>
    <w:rsid w:val="002A3AB5"/>
    <w:rsid w:val="002A3D84"/>
    <w:rsid w:val="002A610E"/>
    <w:rsid w:val="002A7057"/>
    <w:rsid w:val="002A731C"/>
    <w:rsid w:val="002A792E"/>
    <w:rsid w:val="002B063C"/>
    <w:rsid w:val="002B1456"/>
    <w:rsid w:val="002B160F"/>
    <w:rsid w:val="002B299A"/>
    <w:rsid w:val="002B4384"/>
    <w:rsid w:val="002B51F0"/>
    <w:rsid w:val="002B5247"/>
    <w:rsid w:val="002B532E"/>
    <w:rsid w:val="002B62C4"/>
    <w:rsid w:val="002B707D"/>
    <w:rsid w:val="002C0668"/>
    <w:rsid w:val="002C0E2D"/>
    <w:rsid w:val="002C189C"/>
    <w:rsid w:val="002C1B19"/>
    <w:rsid w:val="002C2691"/>
    <w:rsid w:val="002C34E9"/>
    <w:rsid w:val="002C35D4"/>
    <w:rsid w:val="002C3DF7"/>
    <w:rsid w:val="002C5B3D"/>
    <w:rsid w:val="002C5F92"/>
    <w:rsid w:val="002C6FB6"/>
    <w:rsid w:val="002C78D2"/>
    <w:rsid w:val="002C79B9"/>
    <w:rsid w:val="002C7C90"/>
    <w:rsid w:val="002D0ABD"/>
    <w:rsid w:val="002D1B67"/>
    <w:rsid w:val="002D3B37"/>
    <w:rsid w:val="002D3E40"/>
    <w:rsid w:val="002D51E9"/>
    <w:rsid w:val="002D5351"/>
    <w:rsid w:val="002E07D1"/>
    <w:rsid w:val="002E1BAE"/>
    <w:rsid w:val="002E2BCE"/>
    <w:rsid w:val="002E36D0"/>
    <w:rsid w:val="002E4F62"/>
    <w:rsid w:val="002E68C5"/>
    <w:rsid w:val="002E6BEA"/>
    <w:rsid w:val="002E7DD7"/>
    <w:rsid w:val="002F1C52"/>
    <w:rsid w:val="002F1EDA"/>
    <w:rsid w:val="002F25F7"/>
    <w:rsid w:val="002F294A"/>
    <w:rsid w:val="002F33D1"/>
    <w:rsid w:val="002F3C03"/>
    <w:rsid w:val="002F4BB0"/>
    <w:rsid w:val="002F4BFD"/>
    <w:rsid w:val="002F5BC9"/>
    <w:rsid w:val="002F5D4A"/>
    <w:rsid w:val="002F6538"/>
    <w:rsid w:val="002F78D3"/>
    <w:rsid w:val="002F7A91"/>
    <w:rsid w:val="00300501"/>
    <w:rsid w:val="00303582"/>
    <w:rsid w:val="00303CB3"/>
    <w:rsid w:val="00305396"/>
    <w:rsid w:val="00305BBF"/>
    <w:rsid w:val="00306400"/>
    <w:rsid w:val="00306B17"/>
    <w:rsid w:val="00306E89"/>
    <w:rsid w:val="00306EF0"/>
    <w:rsid w:val="00306F30"/>
    <w:rsid w:val="00307432"/>
    <w:rsid w:val="003106F8"/>
    <w:rsid w:val="003121D8"/>
    <w:rsid w:val="0031252A"/>
    <w:rsid w:val="00314484"/>
    <w:rsid w:val="00314D83"/>
    <w:rsid w:val="003159EB"/>
    <w:rsid w:val="00315D3A"/>
    <w:rsid w:val="0031612C"/>
    <w:rsid w:val="003164F8"/>
    <w:rsid w:val="00317613"/>
    <w:rsid w:val="0031768B"/>
    <w:rsid w:val="00320380"/>
    <w:rsid w:val="003208A1"/>
    <w:rsid w:val="0032168B"/>
    <w:rsid w:val="003217A8"/>
    <w:rsid w:val="0032211B"/>
    <w:rsid w:val="003227ED"/>
    <w:rsid w:val="00322B34"/>
    <w:rsid w:val="00322F37"/>
    <w:rsid w:val="00323C26"/>
    <w:rsid w:val="0032482F"/>
    <w:rsid w:val="00324895"/>
    <w:rsid w:val="00324B1E"/>
    <w:rsid w:val="00325EDD"/>
    <w:rsid w:val="003262D6"/>
    <w:rsid w:val="003266C6"/>
    <w:rsid w:val="003267AF"/>
    <w:rsid w:val="00326942"/>
    <w:rsid w:val="00327A9D"/>
    <w:rsid w:val="00330D3E"/>
    <w:rsid w:val="00331466"/>
    <w:rsid w:val="00331A5A"/>
    <w:rsid w:val="00332541"/>
    <w:rsid w:val="003325BB"/>
    <w:rsid w:val="00332E86"/>
    <w:rsid w:val="003340EF"/>
    <w:rsid w:val="0033415B"/>
    <w:rsid w:val="003346B9"/>
    <w:rsid w:val="003346D2"/>
    <w:rsid w:val="00335468"/>
    <w:rsid w:val="00336802"/>
    <w:rsid w:val="00336B05"/>
    <w:rsid w:val="00336D03"/>
    <w:rsid w:val="00336E01"/>
    <w:rsid w:val="003410B0"/>
    <w:rsid w:val="003412E1"/>
    <w:rsid w:val="003415B1"/>
    <w:rsid w:val="003419EC"/>
    <w:rsid w:val="00341A35"/>
    <w:rsid w:val="00341A9C"/>
    <w:rsid w:val="00342485"/>
    <w:rsid w:val="00342676"/>
    <w:rsid w:val="00343022"/>
    <w:rsid w:val="0034319E"/>
    <w:rsid w:val="0034373B"/>
    <w:rsid w:val="0034452E"/>
    <w:rsid w:val="00344965"/>
    <w:rsid w:val="003449E5"/>
    <w:rsid w:val="00344C8D"/>
    <w:rsid w:val="00344F91"/>
    <w:rsid w:val="003454E3"/>
    <w:rsid w:val="003462EE"/>
    <w:rsid w:val="00346FC4"/>
    <w:rsid w:val="0035074E"/>
    <w:rsid w:val="00350F7E"/>
    <w:rsid w:val="0035213C"/>
    <w:rsid w:val="0035265A"/>
    <w:rsid w:val="00353523"/>
    <w:rsid w:val="003569DF"/>
    <w:rsid w:val="00357077"/>
    <w:rsid w:val="0035783A"/>
    <w:rsid w:val="00357FC2"/>
    <w:rsid w:val="00360690"/>
    <w:rsid w:val="003611C2"/>
    <w:rsid w:val="00361ECF"/>
    <w:rsid w:val="00362130"/>
    <w:rsid w:val="00362E5E"/>
    <w:rsid w:val="00363174"/>
    <w:rsid w:val="0036326D"/>
    <w:rsid w:val="00363B92"/>
    <w:rsid w:val="00364CB5"/>
    <w:rsid w:val="00366033"/>
    <w:rsid w:val="00366760"/>
    <w:rsid w:val="003672A5"/>
    <w:rsid w:val="00370E2D"/>
    <w:rsid w:val="0037175B"/>
    <w:rsid w:val="003736C2"/>
    <w:rsid w:val="00373CAD"/>
    <w:rsid w:val="0037485B"/>
    <w:rsid w:val="00374AAC"/>
    <w:rsid w:val="003759EE"/>
    <w:rsid w:val="003762AD"/>
    <w:rsid w:val="0037650A"/>
    <w:rsid w:val="00376DFF"/>
    <w:rsid w:val="00377FAC"/>
    <w:rsid w:val="00380BE2"/>
    <w:rsid w:val="00380EED"/>
    <w:rsid w:val="00381B3A"/>
    <w:rsid w:val="00383CFC"/>
    <w:rsid w:val="00383DF7"/>
    <w:rsid w:val="00383E7A"/>
    <w:rsid w:val="003849FC"/>
    <w:rsid w:val="00384B0D"/>
    <w:rsid w:val="0038503E"/>
    <w:rsid w:val="00385C23"/>
    <w:rsid w:val="00386192"/>
    <w:rsid w:val="00386E02"/>
    <w:rsid w:val="0038795D"/>
    <w:rsid w:val="0039009B"/>
    <w:rsid w:val="0039081A"/>
    <w:rsid w:val="00390E43"/>
    <w:rsid w:val="00392D0A"/>
    <w:rsid w:val="0039343B"/>
    <w:rsid w:val="00393D5C"/>
    <w:rsid w:val="0039608E"/>
    <w:rsid w:val="00397C75"/>
    <w:rsid w:val="003A0537"/>
    <w:rsid w:val="003A0E9E"/>
    <w:rsid w:val="003A195A"/>
    <w:rsid w:val="003A1CDF"/>
    <w:rsid w:val="003A1E65"/>
    <w:rsid w:val="003A20B4"/>
    <w:rsid w:val="003A295A"/>
    <w:rsid w:val="003A3BB2"/>
    <w:rsid w:val="003A40A9"/>
    <w:rsid w:val="003A4CA8"/>
    <w:rsid w:val="003A4FC2"/>
    <w:rsid w:val="003A5B16"/>
    <w:rsid w:val="003A637B"/>
    <w:rsid w:val="003A672C"/>
    <w:rsid w:val="003A6F56"/>
    <w:rsid w:val="003B043D"/>
    <w:rsid w:val="003B0ABC"/>
    <w:rsid w:val="003B13F0"/>
    <w:rsid w:val="003B16CE"/>
    <w:rsid w:val="003B2CFB"/>
    <w:rsid w:val="003B33B7"/>
    <w:rsid w:val="003B3736"/>
    <w:rsid w:val="003B3DFA"/>
    <w:rsid w:val="003B497A"/>
    <w:rsid w:val="003B6073"/>
    <w:rsid w:val="003B613C"/>
    <w:rsid w:val="003B6161"/>
    <w:rsid w:val="003B65F0"/>
    <w:rsid w:val="003B7BAE"/>
    <w:rsid w:val="003C22D8"/>
    <w:rsid w:val="003C251F"/>
    <w:rsid w:val="003C2784"/>
    <w:rsid w:val="003C5F2C"/>
    <w:rsid w:val="003C61C3"/>
    <w:rsid w:val="003C689A"/>
    <w:rsid w:val="003C6995"/>
    <w:rsid w:val="003C6A94"/>
    <w:rsid w:val="003D00FC"/>
    <w:rsid w:val="003D1642"/>
    <w:rsid w:val="003D1934"/>
    <w:rsid w:val="003D2C5D"/>
    <w:rsid w:val="003D3285"/>
    <w:rsid w:val="003D361A"/>
    <w:rsid w:val="003D4441"/>
    <w:rsid w:val="003D4D04"/>
    <w:rsid w:val="003D4FC6"/>
    <w:rsid w:val="003D6CD3"/>
    <w:rsid w:val="003D75AC"/>
    <w:rsid w:val="003D7719"/>
    <w:rsid w:val="003D7FB2"/>
    <w:rsid w:val="003E0CE8"/>
    <w:rsid w:val="003E1407"/>
    <w:rsid w:val="003E14EC"/>
    <w:rsid w:val="003E199D"/>
    <w:rsid w:val="003E2DE3"/>
    <w:rsid w:val="003E4D91"/>
    <w:rsid w:val="003E54FC"/>
    <w:rsid w:val="003E68E5"/>
    <w:rsid w:val="003E74AA"/>
    <w:rsid w:val="003E7FE5"/>
    <w:rsid w:val="003F1250"/>
    <w:rsid w:val="003F15E8"/>
    <w:rsid w:val="003F2887"/>
    <w:rsid w:val="003F30D9"/>
    <w:rsid w:val="003F3C01"/>
    <w:rsid w:val="003F4CD8"/>
    <w:rsid w:val="003F4D36"/>
    <w:rsid w:val="003F4DB1"/>
    <w:rsid w:val="003F57A7"/>
    <w:rsid w:val="003F5E5E"/>
    <w:rsid w:val="003F67BF"/>
    <w:rsid w:val="003F6A56"/>
    <w:rsid w:val="003F6AB8"/>
    <w:rsid w:val="003F6D66"/>
    <w:rsid w:val="004000A6"/>
    <w:rsid w:val="00401041"/>
    <w:rsid w:val="00402462"/>
    <w:rsid w:val="00404D23"/>
    <w:rsid w:val="0040547C"/>
    <w:rsid w:val="004058FA"/>
    <w:rsid w:val="00405D2A"/>
    <w:rsid w:val="0040601B"/>
    <w:rsid w:val="00406970"/>
    <w:rsid w:val="004073F2"/>
    <w:rsid w:val="00407D4B"/>
    <w:rsid w:val="00410957"/>
    <w:rsid w:val="0041171A"/>
    <w:rsid w:val="00411D59"/>
    <w:rsid w:val="004127B0"/>
    <w:rsid w:val="0041294A"/>
    <w:rsid w:val="00414B9B"/>
    <w:rsid w:val="00415187"/>
    <w:rsid w:val="0041578A"/>
    <w:rsid w:val="004159A3"/>
    <w:rsid w:val="00416855"/>
    <w:rsid w:val="00416E6F"/>
    <w:rsid w:val="004170BF"/>
    <w:rsid w:val="00417447"/>
    <w:rsid w:val="00417A63"/>
    <w:rsid w:val="0042029C"/>
    <w:rsid w:val="004209B8"/>
    <w:rsid w:val="004217B4"/>
    <w:rsid w:val="00424589"/>
    <w:rsid w:val="0042463F"/>
    <w:rsid w:val="00424B8A"/>
    <w:rsid w:val="004267A9"/>
    <w:rsid w:val="0042748C"/>
    <w:rsid w:val="00427545"/>
    <w:rsid w:val="004275F8"/>
    <w:rsid w:val="00427779"/>
    <w:rsid w:val="0043096F"/>
    <w:rsid w:val="0043147C"/>
    <w:rsid w:val="00432434"/>
    <w:rsid w:val="0043360E"/>
    <w:rsid w:val="00433A61"/>
    <w:rsid w:val="0043553F"/>
    <w:rsid w:val="00435E5D"/>
    <w:rsid w:val="004360B6"/>
    <w:rsid w:val="00436CE7"/>
    <w:rsid w:val="00437560"/>
    <w:rsid w:val="00437582"/>
    <w:rsid w:val="004408E4"/>
    <w:rsid w:val="0044108D"/>
    <w:rsid w:val="00441747"/>
    <w:rsid w:val="004417B8"/>
    <w:rsid w:val="00441F5B"/>
    <w:rsid w:val="004428DC"/>
    <w:rsid w:val="00442D00"/>
    <w:rsid w:val="00444583"/>
    <w:rsid w:val="00445568"/>
    <w:rsid w:val="004461C4"/>
    <w:rsid w:val="00446B9C"/>
    <w:rsid w:val="00450476"/>
    <w:rsid w:val="00450C9F"/>
    <w:rsid w:val="00452A91"/>
    <w:rsid w:val="00452C6F"/>
    <w:rsid w:val="00453592"/>
    <w:rsid w:val="00455F40"/>
    <w:rsid w:val="0045698A"/>
    <w:rsid w:val="004606E6"/>
    <w:rsid w:val="00460729"/>
    <w:rsid w:val="00460C42"/>
    <w:rsid w:val="00460FB8"/>
    <w:rsid w:val="00461221"/>
    <w:rsid w:val="00462DB9"/>
    <w:rsid w:val="00464558"/>
    <w:rsid w:val="004647EC"/>
    <w:rsid w:val="004659B9"/>
    <w:rsid w:val="00465B10"/>
    <w:rsid w:val="00465D92"/>
    <w:rsid w:val="00466429"/>
    <w:rsid w:val="00466D4F"/>
    <w:rsid w:val="004675C0"/>
    <w:rsid w:val="00467862"/>
    <w:rsid w:val="0047006D"/>
    <w:rsid w:val="00470326"/>
    <w:rsid w:val="00470E9E"/>
    <w:rsid w:val="00471153"/>
    <w:rsid w:val="00471C4B"/>
    <w:rsid w:val="0047215E"/>
    <w:rsid w:val="004725EB"/>
    <w:rsid w:val="00472661"/>
    <w:rsid w:val="0047289B"/>
    <w:rsid w:val="00472E59"/>
    <w:rsid w:val="004733D3"/>
    <w:rsid w:val="00474DC5"/>
    <w:rsid w:val="00474F9E"/>
    <w:rsid w:val="0047536C"/>
    <w:rsid w:val="00476522"/>
    <w:rsid w:val="004768CC"/>
    <w:rsid w:val="00476B0F"/>
    <w:rsid w:val="004801E7"/>
    <w:rsid w:val="0048091F"/>
    <w:rsid w:val="00481125"/>
    <w:rsid w:val="004811CF"/>
    <w:rsid w:val="00481512"/>
    <w:rsid w:val="004828C5"/>
    <w:rsid w:val="00482C11"/>
    <w:rsid w:val="0048356A"/>
    <w:rsid w:val="004837E9"/>
    <w:rsid w:val="00484000"/>
    <w:rsid w:val="00484103"/>
    <w:rsid w:val="00484183"/>
    <w:rsid w:val="0048435E"/>
    <w:rsid w:val="00484DDD"/>
    <w:rsid w:val="00486B17"/>
    <w:rsid w:val="00486E99"/>
    <w:rsid w:val="004874E5"/>
    <w:rsid w:val="00487AAC"/>
    <w:rsid w:val="00490827"/>
    <w:rsid w:val="00490991"/>
    <w:rsid w:val="0049104F"/>
    <w:rsid w:val="00491166"/>
    <w:rsid w:val="00492607"/>
    <w:rsid w:val="00492644"/>
    <w:rsid w:val="004926AB"/>
    <w:rsid w:val="00492B31"/>
    <w:rsid w:val="00492C3F"/>
    <w:rsid w:val="00493730"/>
    <w:rsid w:val="00493760"/>
    <w:rsid w:val="00493CFF"/>
    <w:rsid w:val="00494A7E"/>
    <w:rsid w:val="004951E1"/>
    <w:rsid w:val="004959F1"/>
    <w:rsid w:val="00495B84"/>
    <w:rsid w:val="004A00F0"/>
    <w:rsid w:val="004A1661"/>
    <w:rsid w:val="004A1D46"/>
    <w:rsid w:val="004A2115"/>
    <w:rsid w:val="004A2B02"/>
    <w:rsid w:val="004A32DC"/>
    <w:rsid w:val="004A3C73"/>
    <w:rsid w:val="004A3E35"/>
    <w:rsid w:val="004A56B0"/>
    <w:rsid w:val="004A5CAB"/>
    <w:rsid w:val="004A6B17"/>
    <w:rsid w:val="004A70C2"/>
    <w:rsid w:val="004A7AD0"/>
    <w:rsid w:val="004B0733"/>
    <w:rsid w:val="004B108B"/>
    <w:rsid w:val="004B19BE"/>
    <w:rsid w:val="004B2642"/>
    <w:rsid w:val="004B2E42"/>
    <w:rsid w:val="004B6695"/>
    <w:rsid w:val="004B6C53"/>
    <w:rsid w:val="004B6FE6"/>
    <w:rsid w:val="004C053E"/>
    <w:rsid w:val="004C08C7"/>
    <w:rsid w:val="004C0E13"/>
    <w:rsid w:val="004C1186"/>
    <w:rsid w:val="004C1582"/>
    <w:rsid w:val="004C1844"/>
    <w:rsid w:val="004C18B9"/>
    <w:rsid w:val="004C1A86"/>
    <w:rsid w:val="004C225B"/>
    <w:rsid w:val="004C39B0"/>
    <w:rsid w:val="004C3C53"/>
    <w:rsid w:val="004C6965"/>
    <w:rsid w:val="004C6F65"/>
    <w:rsid w:val="004C714C"/>
    <w:rsid w:val="004D06EC"/>
    <w:rsid w:val="004D0D6F"/>
    <w:rsid w:val="004D1600"/>
    <w:rsid w:val="004D27A1"/>
    <w:rsid w:val="004D38C0"/>
    <w:rsid w:val="004D571D"/>
    <w:rsid w:val="004D6081"/>
    <w:rsid w:val="004D6E58"/>
    <w:rsid w:val="004E0A06"/>
    <w:rsid w:val="004E0CFB"/>
    <w:rsid w:val="004E10C7"/>
    <w:rsid w:val="004E1982"/>
    <w:rsid w:val="004E2136"/>
    <w:rsid w:val="004E2310"/>
    <w:rsid w:val="004E2738"/>
    <w:rsid w:val="004E3747"/>
    <w:rsid w:val="004E4075"/>
    <w:rsid w:val="004E4E44"/>
    <w:rsid w:val="004E4E4D"/>
    <w:rsid w:val="004E6071"/>
    <w:rsid w:val="004E67A7"/>
    <w:rsid w:val="004F068D"/>
    <w:rsid w:val="004F0972"/>
    <w:rsid w:val="004F0CEA"/>
    <w:rsid w:val="004F111D"/>
    <w:rsid w:val="004F1BBF"/>
    <w:rsid w:val="004F420C"/>
    <w:rsid w:val="004F4693"/>
    <w:rsid w:val="004F4FED"/>
    <w:rsid w:val="004F5506"/>
    <w:rsid w:val="004F7739"/>
    <w:rsid w:val="004F7A2F"/>
    <w:rsid w:val="00500E06"/>
    <w:rsid w:val="005016C9"/>
    <w:rsid w:val="00501B1B"/>
    <w:rsid w:val="00501C7F"/>
    <w:rsid w:val="00502185"/>
    <w:rsid w:val="005033E9"/>
    <w:rsid w:val="005034F0"/>
    <w:rsid w:val="00503AD6"/>
    <w:rsid w:val="00503AF3"/>
    <w:rsid w:val="00504255"/>
    <w:rsid w:val="00504556"/>
    <w:rsid w:val="00504D08"/>
    <w:rsid w:val="00504DB0"/>
    <w:rsid w:val="00506A33"/>
    <w:rsid w:val="005102A2"/>
    <w:rsid w:val="00510434"/>
    <w:rsid w:val="00510EC4"/>
    <w:rsid w:val="00512078"/>
    <w:rsid w:val="00512A42"/>
    <w:rsid w:val="00513436"/>
    <w:rsid w:val="00514078"/>
    <w:rsid w:val="00514BC2"/>
    <w:rsid w:val="00514BC9"/>
    <w:rsid w:val="00515792"/>
    <w:rsid w:val="0051705E"/>
    <w:rsid w:val="00517EEC"/>
    <w:rsid w:val="00521331"/>
    <w:rsid w:val="00521875"/>
    <w:rsid w:val="00521BDF"/>
    <w:rsid w:val="00521F7B"/>
    <w:rsid w:val="005221FF"/>
    <w:rsid w:val="00522424"/>
    <w:rsid w:val="00522495"/>
    <w:rsid w:val="005224D2"/>
    <w:rsid w:val="0052467D"/>
    <w:rsid w:val="00524F37"/>
    <w:rsid w:val="00525005"/>
    <w:rsid w:val="005254BA"/>
    <w:rsid w:val="005278AA"/>
    <w:rsid w:val="00527F83"/>
    <w:rsid w:val="00530A38"/>
    <w:rsid w:val="00530C42"/>
    <w:rsid w:val="005326BF"/>
    <w:rsid w:val="005328FD"/>
    <w:rsid w:val="005338AE"/>
    <w:rsid w:val="00533D4A"/>
    <w:rsid w:val="005357D9"/>
    <w:rsid w:val="005365C5"/>
    <w:rsid w:val="00540EB7"/>
    <w:rsid w:val="00541CE4"/>
    <w:rsid w:val="00542B3D"/>
    <w:rsid w:val="00543936"/>
    <w:rsid w:val="00544782"/>
    <w:rsid w:val="0054543C"/>
    <w:rsid w:val="005459F6"/>
    <w:rsid w:val="00545AEA"/>
    <w:rsid w:val="00546CE1"/>
    <w:rsid w:val="00546F0E"/>
    <w:rsid w:val="00547015"/>
    <w:rsid w:val="00547046"/>
    <w:rsid w:val="00550E45"/>
    <w:rsid w:val="005552A5"/>
    <w:rsid w:val="00555FAB"/>
    <w:rsid w:val="00556931"/>
    <w:rsid w:val="00556AB7"/>
    <w:rsid w:val="005613CC"/>
    <w:rsid w:val="00561874"/>
    <w:rsid w:val="00562004"/>
    <w:rsid w:val="00562574"/>
    <w:rsid w:val="00563CA9"/>
    <w:rsid w:val="00563EA8"/>
    <w:rsid w:val="00563EDC"/>
    <w:rsid w:val="00564442"/>
    <w:rsid w:val="00564684"/>
    <w:rsid w:val="00564E99"/>
    <w:rsid w:val="0056615B"/>
    <w:rsid w:val="00566553"/>
    <w:rsid w:val="0057057E"/>
    <w:rsid w:val="005716EB"/>
    <w:rsid w:val="0057514E"/>
    <w:rsid w:val="00577201"/>
    <w:rsid w:val="00577477"/>
    <w:rsid w:val="0057756F"/>
    <w:rsid w:val="00577A32"/>
    <w:rsid w:val="005802C8"/>
    <w:rsid w:val="00580974"/>
    <w:rsid w:val="00582E40"/>
    <w:rsid w:val="00583D86"/>
    <w:rsid w:val="0058526F"/>
    <w:rsid w:val="005856BA"/>
    <w:rsid w:val="005864F7"/>
    <w:rsid w:val="00586CD7"/>
    <w:rsid w:val="00587742"/>
    <w:rsid w:val="00587746"/>
    <w:rsid w:val="00591378"/>
    <w:rsid w:val="005928C0"/>
    <w:rsid w:val="00592A57"/>
    <w:rsid w:val="005933D5"/>
    <w:rsid w:val="005935AC"/>
    <w:rsid w:val="0059388C"/>
    <w:rsid w:val="00593C55"/>
    <w:rsid w:val="00594024"/>
    <w:rsid w:val="005953EA"/>
    <w:rsid w:val="005959C0"/>
    <w:rsid w:val="00595E11"/>
    <w:rsid w:val="00596673"/>
    <w:rsid w:val="00597603"/>
    <w:rsid w:val="005976A6"/>
    <w:rsid w:val="005A0294"/>
    <w:rsid w:val="005A17C2"/>
    <w:rsid w:val="005A194D"/>
    <w:rsid w:val="005A2D12"/>
    <w:rsid w:val="005A3365"/>
    <w:rsid w:val="005A38DD"/>
    <w:rsid w:val="005A4C2E"/>
    <w:rsid w:val="005A5760"/>
    <w:rsid w:val="005A576D"/>
    <w:rsid w:val="005A6126"/>
    <w:rsid w:val="005A671F"/>
    <w:rsid w:val="005A6998"/>
    <w:rsid w:val="005A6B98"/>
    <w:rsid w:val="005B06C6"/>
    <w:rsid w:val="005B1024"/>
    <w:rsid w:val="005B28D7"/>
    <w:rsid w:val="005B291F"/>
    <w:rsid w:val="005B318D"/>
    <w:rsid w:val="005B35F6"/>
    <w:rsid w:val="005B3BD7"/>
    <w:rsid w:val="005B3E19"/>
    <w:rsid w:val="005B4ADF"/>
    <w:rsid w:val="005B4C7E"/>
    <w:rsid w:val="005B544B"/>
    <w:rsid w:val="005B6048"/>
    <w:rsid w:val="005B654E"/>
    <w:rsid w:val="005C0316"/>
    <w:rsid w:val="005C042E"/>
    <w:rsid w:val="005C08F3"/>
    <w:rsid w:val="005C0CD9"/>
    <w:rsid w:val="005C0F0B"/>
    <w:rsid w:val="005C35A5"/>
    <w:rsid w:val="005C3745"/>
    <w:rsid w:val="005C3EB9"/>
    <w:rsid w:val="005C40E1"/>
    <w:rsid w:val="005C4AD9"/>
    <w:rsid w:val="005C529D"/>
    <w:rsid w:val="005C56A6"/>
    <w:rsid w:val="005C5C18"/>
    <w:rsid w:val="005C6070"/>
    <w:rsid w:val="005C60A2"/>
    <w:rsid w:val="005C6A83"/>
    <w:rsid w:val="005C72BF"/>
    <w:rsid w:val="005C76FE"/>
    <w:rsid w:val="005C7B6C"/>
    <w:rsid w:val="005D1009"/>
    <w:rsid w:val="005D2334"/>
    <w:rsid w:val="005D2F40"/>
    <w:rsid w:val="005D3993"/>
    <w:rsid w:val="005D3ECF"/>
    <w:rsid w:val="005D47C1"/>
    <w:rsid w:val="005D529F"/>
    <w:rsid w:val="005D54DF"/>
    <w:rsid w:val="005D5CE5"/>
    <w:rsid w:val="005D60A3"/>
    <w:rsid w:val="005D6166"/>
    <w:rsid w:val="005D632A"/>
    <w:rsid w:val="005D634C"/>
    <w:rsid w:val="005D73F6"/>
    <w:rsid w:val="005E0848"/>
    <w:rsid w:val="005E0937"/>
    <w:rsid w:val="005E0CCF"/>
    <w:rsid w:val="005E1679"/>
    <w:rsid w:val="005E5DE4"/>
    <w:rsid w:val="005E61AE"/>
    <w:rsid w:val="005E61CA"/>
    <w:rsid w:val="005E7EB1"/>
    <w:rsid w:val="005F0044"/>
    <w:rsid w:val="005F01B9"/>
    <w:rsid w:val="005F0BFA"/>
    <w:rsid w:val="005F10F9"/>
    <w:rsid w:val="005F182F"/>
    <w:rsid w:val="005F1C6D"/>
    <w:rsid w:val="005F1EB4"/>
    <w:rsid w:val="005F2983"/>
    <w:rsid w:val="005F3126"/>
    <w:rsid w:val="005F43EB"/>
    <w:rsid w:val="005F5471"/>
    <w:rsid w:val="005F5888"/>
    <w:rsid w:val="005F5EDB"/>
    <w:rsid w:val="005F7A25"/>
    <w:rsid w:val="005F7D94"/>
    <w:rsid w:val="0060086D"/>
    <w:rsid w:val="006008DD"/>
    <w:rsid w:val="00602136"/>
    <w:rsid w:val="006025E5"/>
    <w:rsid w:val="00603C63"/>
    <w:rsid w:val="0060454C"/>
    <w:rsid w:val="0060476A"/>
    <w:rsid w:val="006055CA"/>
    <w:rsid w:val="006056F6"/>
    <w:rsid w:val="00605808"/>
    <w:rsid w:val="006063AF"/>
    <w:rsid w:val="006067DA"/>
    <w:rsid w:val="00606A31"/>
    <w:rsid w:val="00606C93"/>
    <w:rsid w:val="00606DA3"/>
    <w:rsid w:val="006075C9"/>
    <w:rsid w:val="00610D73"/>
    <w:rsid w:val="00611160"/>
    <w:rsid w:val="00611605"/>
    <w:rsid w:val="00611E3D"/>
    <w:rsid w:val="0061214A"/>
    <w:rsid w:val="00613326"/>
    <w:rsid w:val="00613DD9"/>
    <w:rsid w:val="00614721"/>
    <w:rsid w:val="00614985"/>
    <w:rsid w:val="006150FF"/>
    <w:rsid w:val="006151AE"/>
    <w:rsid w:val="00616069"/>
    <w:rsid w:val="00616FB1"/>
    <w:rsid w:val="00620087"/>
    <w:rsid w:val="00620B38"/>
    <w:rsid w:val="00621FC7"/>
    <w:rsid w:val="00621FF1"/>
    <w:rsid w:val="00622E89"/>
    <w:rsid w:val="006234CE"/>
    <w:rsid w:val="00625599"/>
    <w:rsid w:val="00625988"/>
    <w:rsid w:val="006259E5"/>
    <w:rsid w:val="006269B1"/>
    <w:rsid w:val="00631C6B"/>
    <w:rsid w:val="00633A58"/>
    <w:rsid w:val="00633A61"/>
    <w:rsid w:val="006340AE"/>
    <w:rsid w:val="00634293"/>
    <w:rsid w:val="00634828"/>
    <w:rsid w:val="00637A75"/>
    <w:rsid w:val="0064067B"/>
    <w:rsid w:val="0064074C"/>
    <w:rsid w:val="00640919"/>
    <w:rsid w:val="00641564"/>
    <w:rsid w:val="00641A2D"/>
    <w:rsid w:val="00641AA1"/>
    <w:rsid w:val="00641B35"/>
    <w:rsid w:val="00641E83"/>
    <w:rsid w:val="00641FE0"/>
    <w:rsid w:val="00643535"/>
    <w:rsid w:val="00643C19"/>
    <w:rsid w:val="00644F5E"/>
    <w:rsid w:val="00645112"/>
    <w:rsid w:val="00645A22"/>
    <w:rsid w:val="00645F2A"/>
    <w:rsid w:val="0064619A"/>
    <w:rsid w:val="006468CA"/>
    <w:rsid w:val="00647213"/>
    <w:rsid w:val="0064769A"/>
    <w:rsid w:val="00647CE0"/>
    <w:rsid w:val="0065145E"/>
    <w:rsid w:val="006523C1"/>
    <w:rsid w:val="0065288A"/>
    <w:rsid w:val="00653625"/>
    <w:rsid w:val="006538DB"/>
    <w:rsid w:val="0065442C"/>
    <w:rsid w:val="00654538"/>
    <w:rsid w:val="006546A2"/>
    <w:rsid w:val="006549A8"/>
    <w:rsid w:val="00656260"/>
    <w:rsid w:val="00656DD6"/>
    <w:rsid w:val="00657289"/>
    <w:rsid w:val="00660731"/>
    <w:rsid w:val="006619ED"/>
    <w:rsid w:val="00661D66"/>
    <w:rsid w:val="006625EA"/>
    <w:rsid w:val="0066280B"/>
    <w:rsid w:val="00662CDF"/>
    <w:rsid w:val="00663990"/>
    <w:rsid w:val="00664562"/>
    <w:rsid w:val="0066465F"/>
    <w:rsid w:val="00664923"/>
    <w:rsid w:val="006653AC"/>
    <w:rsid w:val="00666948"/>
    <w:rsid w:val="006676EC"/>
    <w:rsid w:val="00667858"/>
    <w:rsid w:val="00670ED1"/>
    <w:rsid w:val="00671045"/>
    <w:rsid w:val="00671B3D"/>
    <w:rsid w:val="00672BF8"/>
    <w:rsid w:val="00673169"/>
    <w:rsid w:val="00673A74"/>
    <w:rsid w:val="006742BE"/>
    <w:rsid w:val="00674C53"/>
    <w:rsid w:val="00674D93"/>
    <w:rsid w:val="00675646"/>
    <w:rsid w:val="00675F9C"/>
    <w:rsid w:val="006762B4"/>
    <w:rsid w:val="00676664"/>
    <w:rsid w:val="006766C1"/>
    <w:rsid w:val="00676CDF"/>
    <w:rsid w:val="00677DF3"/>
    <w:rsid w:val="00677E97"/>
    <w:rsid w:val="006805F5"/>
    <w:rsid w:val="00680746"/>
    <w:rsid w:val="00681DB1"/>
    <w:rsid w:val="006831C1"/>
    <w:rsid w:val="00683657"/>
    <w:rsid w:val="00683AB8"/>
    <w:rsid w:val="00683F2B"/>
    <w:rsid w:val="00684771"/>
    <w:rsid w:val="006847DF"/>
    <w:rsid w:val="00684A2F"/>
    <w:rsid w:val="006855FF"/>
    <w:rsid w:val="00686055"/>
    <w:rsid w:val="00686294"/>
    <w:rsid w:val="00687892"/>
    <w:rsid w:val="0069094A"/>
    <w:rsid w:val="00690F87"/>
    <w:rsid w:val="00692372"/>
    <w:rsid w:val="00692E45"/>
    <w:rsid w:val="006931FD"/>
    <w:rsid w:val="00695854"/>
    <w:rsid w:val="00695B63"/>
    <w:rsid w:val="00695D2B"/>
    <w:rsid w:val="00697386"/>
    <w:rsid w:val="006A1171"/>
    <w:rsid w:val="006A14EE"/>
    <w:rsid w:val="006A1881"/>
    <w:rsid w:val="006A1F5F"/>
    <w:rsid w:val="006A2C7D"/>
    <w:rsid w:val="006A6644"/>
    <w:rsid w:val="006A69AA"/>
    <w:rsid w:val="006A69F0"/>
    <w:rsid w:val="006A6C2D"/>
    <w:rsid w:val="006A6E67"/>
    <w:rsid w:val="006A7B4D"/>
    <w:rsid w:val="006A7B95"/>
    <w:rsid w:val="006A7E3A"/>
    <w:rsid w:val="006B03BE"/>
    <w:rsid w:val="006B14B2"/>
    <w:rsid w:val="006B14D2"/>
    <w:rsid w:val="006B1748"/>
    <w:rsid w:val="006B1974"/>
    <w:rsid w:val="006B1D49"/>
    <w:rsid w:val="006B3CD7"/>
    <w:rsid w:val="006B3E94"/>
    <w:rsid w:val="006B40AA"/>
    <w:rsid w:val="006B46D9"/>
    <w:rsid w:val="006B482C"/>
    <w:rsid w:val="006B5852"/>
    <w:rsid w:val="006B5E6D"/>
    <w:rsid w:val="006B638B"/>
    <w:rsid w:val="006B6E14"/>
    <w:rsid w:val="006B7681"/>
    <w:rsid w:val="006B7B14"/>
    <w:rsid w:val="006C0B6F"/>
    <w:rsid w:val="006C107C"/>
    <w:rsid w:val="006C124B"/>
    <w:rsid w:val="006C1911"/>
    <w:rsid w:val="006C1E5A"/>
    <w:rsid w:val="006C2C3E"/>
    <w:rsid w:val="006C2FB6"/>
    <w:rsid w:val="006C2FE4"/>
    <w:rsid w:val="006C4730"/>
    <w:rsid w:val="006C4A35"/>
    <w:rsid w:val="006C64D6"/>
    <w:rsid w:val="006C7725"/>
    <w:rsid w:val="006D0F03"/>
    <w:rsid w:val="006D3905"/>
    <w:rsid w:val="006D4622"/>
    <w:rsid w:val="006D4668"/>
    <w:rsid w:val="006D560C"/>
    <w:rsid w:val="006D65E6"/>
    <w:rsid w:val="006D7C30"/>
    <w:rsid w:val="006D7DE2"/>
    <w:rsid w:val="006E02FB"/>
    <w:rsid w:val="006E0460"/>
    <w:rsid w:val="006E20B6"/>
    <w:rsid w:val="006E3217"/>
    <w:rsid w:val="006E3E4C"/>
    <w:rsid w:val="006E51B3"/>
    <w:rsid w:val="006E5201"/>
    <w:rsid w:val="006E57A0"/>
    <w:rsid w:val="006E5B32"/>
    <w:rsid w:val="006E5C49"/>
    <w:rsid w:val="006E5F44"/>
    <w:rsid w:val="006E5FCC"/>
    <w:rsid w:val="006E6D56"/>
    <w:rsid w:val="006E761D"/>
    <w:rsid w:val="006E762B"/>
    <w:rsid w:val="006F0ADA"/>
    <w:rsid w:val="006F0D91"/>
    <w:rsid w:val="006F102F"/>
    <w:rsid w:val="006F3326"/>
    <w:rsid w:val="006F3FC7"/>
    <w:rsid w:val="006F4D04"/>
    <w:rsid w:val="006F4F67"/>
    <w:rsid w:val="006F504A"/>
    <w:rsid w:val="006F52B1"/>
    <w:rsid w:val="006F57D9"/>
    <w:rsid w:val="00700018"/>
    <w:rsid w:val="00700332"/>
    <w:rsid w:val="00701089"/>
    <w:rsid w:val="007017DE"/>
    <w:rsid w:val="007018C3"/>
    <w:rsid w:val="00702897"/>
    <w:rsid w:val="00702DE4"/>
    <w:rsid w:val="0070389E"/>
    <w:rsid w:val="007039A6"/>
    <w:rsid w:val="007048E3"/>
    <w:rsid w:val="00704966"/>
    <w:rsid w:val="00705AFA"/>
    <w:rsid w:val="00706396"/>
    <w:rsid w:val="00706AEC"/>
    <w:rsid w:val="00706BFC"/>
    <w:rsid w:val="007073AD"/>
    <w:rsid w:val="00707A01"/>
    <w:rsid w:val="00710CC2"/>
    <w:rsid w:val="007116C8"/>
    <w:rsid w:val="00711787"/>
    <w:rsid w:val="00711BF5"/>
    <w:rsid w:val="00712472"/>
    <w:rsid w:val="00712CF9"/>
    <w:rsid w:val="00712D87"/>
    <w:rsid w:val="0071318D"/>
    <w:rsid w:val="00713A2B"/>
    <w:rsid w:val="00713ACE"/>
    <w:rsid w:val="00713D60"/>
    <w:rsid w:val="00713D96"/>
    <w:rsid w:val="007142DA"/>
    <w:rsid w:val="00715B97"/>
    <w:rsid w:val="0072002A"/>
    <w:rsid w:val="007200DF"/>
    <w:rsid w:val="00720579"/>
    <w:rsid w:val="00720A51"/>
    <w:rsid w:val="007216DD"/>
    <w:rsid w:val="007222B0"/>
    <w:rsid w:val="00722DF0"/>
    <w:rsid w:val="00723442"/>
    <w:rsid w:val="00724274"/>
    <w:rsid w:val="0072456C"/>
    <w:rsid w:val="007245A5"/>
    <w:rsid w:val="007245B8"/>
    <w:rsid w:val="00724FDB"/>
    <w:rsid w:val="00725276"/>
    <w:rsid w:val="00725943"/>
    <w:rsid w:val="00726012"/>
    <w:rsid w:val="00726629"/>
    <w:rsid w:val="00726BED"/>
    <w:rsid w:val="00727E74"/>
    <w:rsid w:val="007300AB"/>
    <w:rsid w:val="00731EAC"/>
    <w:rsid w:val="0073260C"/>
    <w:rsid w:val="007330BD"/>
    <w:rsid w:val="0073387C"/>
    <w:rsid w:val="00733C3C"/>
    <w:rsid w:val="007344BE"/>
    <w:rsid w:val="00734E06"/>
    <w:rsid w:val="00734EA5"/>
    <w:rsid w:val="00735929"/>
    <w:rsid w:val="00735CA0"/>
    <w:rsid w:val="00735E7F"/>
    <w:rsid w:val="007365C4"/>
    <w:rsid w:val="00736706"/>
    <w:rsid w:val="00737CAF"/>
    <w:rsid w:val="00741F2A"/>
    <w:rsid w:val="00741F58"/>
    <w:rsid w:val="007428EB"/>
    <w:rsid w:val="0074346F"/>
    <w:rsid w:val="00743B9E"/>
    <w:rsid w:val="0074465F"/>
    <w:rsid w:val="00744B7A"/>
    <w:rsid w:val="00744F78"/>
    <w:rsid w:val="007458EC"/>
    <w:rsid w:val="00751000"/>
    <w:rsid w:val="00752865"/>
    <w:rsid w:val="007533F8"/>
    <w:rsid w:val="00753DAD"/>
    <w:rsid w:val="007544F3"/>
    <w:rsid w:val="00754D2D"/>
    <w:rsid w:val="00755709"/>
    <w:rsid w:val="00755A90"/>
    <w:rsid w:val="0075676A"/>
    <w:rsid w:val="00757FF4"/>
    <w:rsid w:val="00760FAF"/>
    <w:rsid w:val="00761206"/>
    <w:rsid w:val="007623CE"/>
    <w:rsid w:val="00762FD1"/>
    <w:rsid w:val="00763919"/>
    <w:rsid w:val="00764C8C"/>
    <w:rsid w:val="00765D13"/>
    <w:rsid w:val="00765F64"/>
    <w:rsid w:val="00767849"/>
    <w:rsid w:val="00770A10"/>
    <w:rsid w:val="00771042"/>
    <w:rsid w:val="007714F7"/>
    <w:rsid w:val="00771F32"/>
    <w:rsid w:val="007739EE"/>
    <w:rsid w:val="00774000"/>
    <w:rsid w:val="007752ED"/>
    <w:rsid w:val="00775B87"/>
    <w:rsid w:val="0077753D"/>
    <w:rsid w:val="00777775"/>
    <w:rsid w:val="00777D31"/>
    <w:rsid w:val="00781608"/>
    <w:rsid w:val="00781B58"/>
    <w:rsid w:val="00782324"/>
    <w:rsid w:val="00782523"/>
    <w:rsid w:val="0078256F"/>
    <w:rsid w:val="0078261F"/>
    <w:rsid w:val="00782829"/>
    <w:rsid w:val="0078335D"/>
    <w:rsid w:val="00783B55"/>
    <w:rsid w:val="0078430E"/>
    <w:rsid w:val="0078438A"/>
    <w:rsid w:val="007856D4"/>
    <w:rsid w:val="00785C4E"/>
    <w:rsid w:val="00786616"/>
    <w:rsid w:val="00786ECD"/>
    <w:rsid w:val="00787AEA"/>
    <w:rsid w:val="00787E1E"/>
    <w:rsid w:val="00787FAF"/>
    <w:rsid w:val="00792DEC"/>
    <w:rsid w:val="007932E3"/>
    <w:rsid w:val="00794269"/>
    <w:rsid w:val="00794495"/>
    <w:rsid w:val="00795E4F"/>
    <w:rsid w:val="007960AB"/>
    <w:rsid w:val="00797904"/>
    <w:rsid w:val="00797F2B"/>
    <w:rsid w:val="007A0001"/>
    <w:rsid w:val="007A0677"/>
    <w:rsid w:val="007A09C3"/>
    <w:rsid w:val="007A0C59"/>
    <w:rsid w:val="007A18E8"/>
    <w:rsid w:val="007A1E07"/>
    <w:rsid w:val="007A36DD"/>
    <w:rsid w:val="007A38E8"/>
    <w:rsid w:val="007A3E2B"/>
    <w:rsid w:val="007A4382"/>
    <w:rsid w:val="007A4C31"/>
    <w:rsid w:val="007A55B4"/>
    <w:rsid w:val="007A5F52"/>
    <w:rsid w:val="007A64DE"/>
    <w:rsid w:val="007A6CC5"/>
    <w:rsid w:val="007A6D1F"/>
    <w:rsid w:val="007A7315"/>
    <w:rsid w:val="007A7746"/>
    <w:rsid w:val="007B3187"/>
    <w:rsid w:val="007B347B"/>
    <w:rsid w:val="007B356B"/>
    <w:rsid w:val="007B39B4"/>
    <w:rsid w:val="007B3E47"/>
    <w:rsid w:val="007B42BB"/>
    <w:rsid w:val="007B4548"/>
    <w:rsid w:val="007B4B36"/>
    <w:rsid w:val="007B4CFD"/>
    <w:rsid w:val="007B5578"/>
    <w:rsid w:val="007B5CE9"/>
    <w:rsid w:val="007B6211"/>
    <w:rsid w:val="007B6332"/>
    <w:rsid w:val="007B636C"/>
    <w:rsid w:val="007B7B2C"/>
    <w:rsid w:val="007C067F"/>
    <w:rsid w:val="007C10AF"/>
    <w:rsid w:val="007C119E"/>
    <w:rsid w:val="007C1407"/>
    <w:rsid w:val="007C15EB"/>
    <w:rsid w:val="007C18C4"/>
    <w:rsid w:val="007C1BE7"/>
    <w:rsid w:val="007C2A75"/>
    <w:rsid w:val="007C2D46"/>
    <w:rsid w:val="007C3710"/>
    <w:rsid w:val="007C3DB2"/>
    <w:rsid w:val="007C421F"/>
    <w:rsid w:val="007C4C9B"/>
    <w:rsid w:val="007C568E"/>
    <w:rsid w:val="007C58D4"/>
    <w:rsid w:val="007D1143"/>
    <w:rsid w:val="007D11C3"/>
    <w:rsid w:val="007D26C1"/>
    <w:rsid w:val="007D343B"/>
    <w:rsid w:val="007D388A"/>
    <w:rsid w:val="007D4898"/>
    <w:rsid w:val="007D4E63"/>
    <w:rsid w:val="007D5116"/>
    <w:rsid w:val="007D5B6C"/>
    <w:rsid w:val="007D7113"/>
    <w:rsid w:val="007D76C0"/>
    <w:rsid w:val="007D7934"/>
    <w:rsid w:val="007D7CB3"/>
    <w:rsid w:val="007E0F93"/>
    <w:rsid w:val="007E224B"/>
    <w:rsid w:val="007E2A5B"/>
    <w:rsid w:val="007E2AC8"/>
    <w:rsid w:val="007E2C62"/>
    <w:rsid w:val="007E300B"/>
    <w:rsid w:val="007E4BDB"/>
    <w:rsid w:val="007E5711"/>
    <w:rsid w:val="007E6084"/>
    <w:rsid w:val="007E6C4A"/>
    <w:rsid w:val="007E72EE"/>
    <w:rsid w:val="007E7D32"/>
    <w:rsid w:val="007F0C35"/>
    <w:rsid w:val="007F14CB"/>
    <w:rsid w:val="007F19D1"/>
    <w:rsid w:val="007F256F"/>
    <w:rsid w:val="007F31F1"/>
    <w:rsid w:val="007F3C56"/>
    <w:rsid w:val="007F4374"/>
    <w:rsid w:val="007F5299"/>
    <w:rsid w:val="007F5596"/>
    <w:rsid w:val="007F55BC"/>
    <w:rsid w:val="007F6703"/>
    <w:rsid w:val="007F76A1"/>
    <w:rsid w:val="007F7778"/>
    <w:rsid w:val="007F7B4F"/>
    <w:rsid w:val="007F7C73"/>
    <w:rsid w:val="007F7E7D"/>
    <w:rsid w:val="00801280"/>
    <w:rsid w:val="008012A5"/>
    <w:rsid w:val="00801B7A"/>
    <w:rsid w:val="00801E6A"/>
    <w:rsid w:val="00801F42"/>
    <w:rsid w:val="00802107"/>
    <w:rsid w:val="0080263F"/>
    <w:rsid w:val="00802BB6"/>
    <w:rsid w:val="00802BDF"/>
    <w:rsid w:val="008049FE"/>
    <w:rsid w:val="008059D2"/>
    <w:rsid w:val="00805B2F"/>
    <w:rsid w:val="00807934"/>
    <w:rsid w:val="00807BF9"/>
    <w:rsid w:val="00810177"/>
    <w:rsid w:val="008108ED"/>
    <w:rsid w:val="00811783"/>
    <w:rsid w:val="00811C3B"/>
    <w:rsid w:val="0081201E"/>
    <w:rsid w:val="0081235A"/>
    <w:rsid w:val="00812858"/>
    <w:rsid w:val="008128EC"/>
    <w:rsid w:val="0081316A"/>
    <w:rsid w:val="008145E4"/>
    <w:rsid w:val="00814BCB"/>
    <w:rsid w:val="00815BC9"/>
    <w:rsid w:val="00816EE6"/>
    <w:rsid w:val="0081750C"/>
    <w:rsid w:val="0082187C"/>
    <w:rsid w:val="0082259D"/>
    <w:rsid w:val="008226BF"/>
    <w:rsid w:val="008229E1"/>
    <w:rsid w:val="00823178"/>
    <w:rsid w:val="00823438"/>
    <w:rsid w:val="0082374A"/>
    <w:rsid w:val="00825174"/>
    <w:rsid w:val="00825F4C"/>
    <w:rsid w:val="0082664D"/>
    <w:rsid w:val="00826BC2"/>
    <w:rsid w:val="00827E25"/>
    <w:rsid w:val="00830FE5"/>
    <w:rsid w:val="008312E3"/>
    <w:rsid w:val="00831456"/>
    <w:rsid w:val="00831674"/>
    <w:rsid w:val="00832266"/>
    <w:rsid w:val="00832357"/>
    <w:rsid w:val="008328F3"/>
    <w:rsid w:val="00834E8C"/>
    <w:rsid w:val="00834F02"/>
    <w:rsid w:val="00834F43"/>
    <w:rsid w:val="008357BE"/>
    <w:rsid w:val="00835CDE"/>
    <w:rsid w:val="00835E14"/>
    <w:rsid w:val="00835EC0"/>
    <w:rsid w:val="00837628"/>
    <w:rsid w:val="008400E2"/>
    <w:rsid w:val="00840261"/>
    <w:rsid w:val="008403C3"/>
    <w:rsid w:val="008404DC"/>
    <w:rsid w:val="008405E9"/>
    <w:rsid w:val="00840C6D"/>
    <w:rsid w:val="00840E89"/>
    <w:rsid w:val="00841B56"/>
    <w:rsid w:val="00843D06"/>
    <w:rsid w:val="00844287"/>
    <w:rsid w:val="00847A50"/>
    <w:rsid w:val="00850392"/>
    <w:rsid w:val="0085425C"/>
    <w:rsid w:val="00854B42"/>
    <w:rsid w:val="00855E6A"/>
    <w:rsid w:val="00857285"/>
    <w:rsid w:val="00862144"/>
    <w:rsid w:val="008623DD"/>
    <w:rsid w:val="00862A43"/>
    <w:rsid w:val="00863940"/>
    <w:rsid w:val="00864161"/>
    <w:rsid w:val="00864490"/>
    <w:rsid w:val="0086485A"/>
    <w:rsid w:val="00864953"/>
    <w:rsid w:val="008650F5"/>
    <w:rsid w:val="0086530C"/>
    <w:rsid w:val="0086697C"/>
    <w:rsid w:val="00866C72"/>
    <w:rsid w:val="00867AF4"/>
    <w:rsid w:val="00871015"/>
    <w:rsid w:val="00871625"/>
    <w:rsid w:val="008720E4"/>
    <w:rsid w:val="0087372F"/>
    <w:rsid w:val="008737E4"/>
    <w:rsid w:val="00874204"/>
    <w:rsid w:val="008743FD"/>
    <w:rsid w:val="00874A26"/>
    <w:rsid w:val="0087519A"/>
    <w:rsid w:val="0087605E"/>
    <w:rsid w:val="00876EB7"/>
    <w:rsid w:val="00877C93"/>
    <w:rsid w:val="0088008B"/>
    <w:rsid w:val="0088017C"/>
    <w:rsid w:val="0088095A"/>
    <w:rsid w:val="00880972"/>
    <w:rsid w:val="00882713"/>
    <w:rsid w:val="00882CE9"/>
    <w:rsid w:val="00884456"/>
    <w:rsid w:val="008846E5"/>
    <w:rsid w:val="00884ED1"/>
    <w:rsid w:val="00885718"/>
    <w:rsid w:val="00885EE9"/>
    <w:rsid w:val="0088635A"/>
    <w:rsid w:val="0088636A"/>
    <w:rsid w:val="00886D6C"/>
    <w:rsid w:val="00886F7C"/>
    <w:rsid w:val="0089106B"/>
    <w:rsid w:val="00891C54"/>
    <w:rsid w:val="00891C55"/>
    <w:rsid w:val="00892F5A"/>
    <w:rsid w:val="00893566"/>
    <w:rsid w:val="00894E33"/>
    <w:rsid w:val="00895523"/>
    <w:rsid w:val="00895C67"/>
    <w:rsid w:val="00896154"/>
    <w:rsid w:val="008970BF"/>
    <w:rsid w:val="00897838"/>
    <w:rsid w:val="00897E48"/>
    <w:rsid w:val="008A0537"/>
    <w:rsid w:val="008A05A6"/>
    <w:rsid w:val="008A0F60"/>
    <w:rsid w:val="008A1875"/>
    <w:rsid w:val="008A1A21"/>
    <w:rsid w:val="008A1C68"/>
    <w:rsid w:val="008A2F21"/>
    <w:rsid w:val="008A32D8"/>
    <w:rsid w:val="008A36F7"/>
    <w:rsid w:val="008A37AF"/>
    <w:rsid w:val="008A4035"/>
    <w:rsid w:val="008A4F66"/>
    <w:rsid w:val="008A50DE"/>
    <w:rsid w:val="008A5821"/>
    <w:rsid w:val="008A5880"/>
    <w:rsid w:val="008A5B9B"/>
    <w:rsid w:val="008A5FED"/>
    <w:rsid w:val="008A6789"/>
    <w:rsid w:val="008A707C"/>
    <w:rsid w:val="008A726B"/>
    <w:rsid w:val="008A7C69"/>
    <w:rsid w:val="008A7E8C"/>
    <w:rsid w:val="008B0FA2"/>
    <w:rsid w:val="008B1168"/>
    <w:rsid w:val="008B23E8"/>
    <w:rsid w:val="008B256F"/>
    <w:rsid w:val="008B29D4"/>
    <w:rsid w:val="008B2FF9"/>
    <w:rsid w:val="008B4513"/>
    <w:rsid w:val="008B4847"/>
    <w:rsid w:val="008B50D5"/>
    <w:rsid w:val="008B53F6"/>
    <w:rsid w:val="008B55AC"/>
    <w:rsid w:val="008B56D9"/>
    <w:rsid w:val="008B5E51"/>
    <w:rsid w:val="008B5F6E"/>
    <w:rsid w:val="008B6C5C"/>
    <w:rsid w:val="008B75C7"/>
    <w:rsid w:val="008B76C6"/>
    <w:rsid w:val="008B783E"/>
    <w:rsid w:val="008C06AA"/>
    <w:rsid w:val="008C119D"/>
    <w:rsid w:val="008C1C19"/>
    <w:rsid w:val="008C22FD"/>
    <w:rsid w:val="008C335B"/>
    <w:rsid w:val="008C3C3E"/>
    <w:rsid w:val="008C50E2"/>
    <w:rsid w:val="008C5D79"/>
    <w:rsid w:val="008C5D80"/>
    <w:rsid w:val="008C6494"/>
    <w:rsid w:val="008C6F6D"/>
    <w:rsid w:val="008C6F82"/>
    <w:rsid w:val="008C7473"/>
    <w:rsid w:val="008C78D8"/>
    <w:rsid w:val="008D01A6"/>
    <w:rsid w:val="008D06F9"/>
    <w:rsid w:val="008D1723"/>
    <w:rsid w:val="008D1F24"/>
    <w:rsid w:val="008D2640"/>
    <w:rsid w:val="008D297C"/>
    <w:rsid w:val="008D44B1"/>
    <w:rsid w:val="008D4F26"/>
    <w:rsid w:val="008D623B"/>
    <w:rsid w:val="008D673D"/>
    <w:rsid w:val="008D7506"/>
    <w:rsid w:val="008D75E7"/>
    <w:rsid w:val="008D7A8C"/>
    <w:rsid w:val="008E2E59"/>
    <w:rsid w:val="008E3278"/>
    <w:rsid w:val="008E4C7F"/>
    <w:rsid w:val="008E4D29"/>
    <w:rsid w:val="008E5CF5"/>
    <w:rsid w:val="008E7B96"/>
    <w:rsid w:val="008F0793"/>
    <w:rsid w:val="008F0F5B"/>
    <w:rsid w:val="008F16C2"/>
    <w:rsid w:val="008F23AF"/>
    <w:rsid w:val="008F3280"/>
    <w:rsid w:val="008F32A2"/>
    <w:rsid w:val="008F3801"/>
    <w:rsid w:val="008F4AC5"/>
    <w:rsid w:val="008F57F1"/>
    <w:rsid w:val="008F595E"/>
    <w:rsid w:val="008F6540"/>
    <w:rsid w:val="008F6C28"/>
    <w:rsid w:val="008F6C83"/>
    <w:rsid w:val="00900310"/>
    <w:rsid w:val="009019F2"/>
    <w:rsid w:val="00901FB7"/>
    <w:rsid w:val="009024FB"/>
    <w:rsid w:val="00902D05"/>
    <w:rsid w:val="00902E13"/>
    <w:rsid w:val="0090312B"/>
    <w:rsid w:val="00903883"/>
    <w:rsid w:val="0090437B"/>
    <w:rsid w:val="00904EFF"/>
    <w:rsid w:val="00905BED"/>
    <w:rsid w:val="009066B5"/>
    <w:rsid w:val="00907DBB"/>
    <w:rsid w:val="009101F1"/>
    <w:rsid w:val="009106EA"/>
    <w:rsid w:val="009108FD"/>
    <w:rsid w:val="00911566"/>
    <w:rsid w:val="00911E19"/>
    <w:rsid w:val="00911F9E"/>
    <w:rsid w:val="00912841"/>
    <w:rsid w:val="00912847"/>
    <w:rsid w:val="00913070"/>
    <w:rsid w:val="00914300"/>
    <w:rsid w:val="00914361"/>
    <w:rsid w:val="00914824"/>
    <w:rsid w:val="00914C1F"/>
    <w:rsid w:val="00915A67"/>
    <w:rsid w:val="00915E93"/>
    <w:rsid w:val="00916618"/>
    <w:rsid w:val="009174E5"/>
    <w:rsid w:val="00917BEB"/>
    <w:rsid w:val="00923F5A"/>
    <w:rsid w:val="00923FB0"/>
    <w:rsid w:val="009243E7"/>
    <w:rsid w:val="00924872"/>
    <w:rsid w:val="00924CDD"/>
    <w:rsid w:val="009269D7"/>
    <w:rsid w:val="0092728B"/>
    <w:rsid w:val="0092732D"/>
    <w:rsid w:val="009274DA"/>
    <w:rsid w:val="00927B1E"/>
    <w:rsid w:val="009307E3"/>
    <w:rsid w:val="00932246"/>
    <w:rsid w:val="009322D6"/>
    <w:rsid w:val="00932664"/>
    <w:rsid w:val="00932C78"/>
    <w:rsid w:val="0093324D"/>
    <w:rsid w:val="00934D3F"/>
    <w:rsid w:val="00934F99"/>
    <w:rsid w:val="00935275"/>
    <w:rsid w:val="0093658D"/>
    <w:rsid w:val="009407EC"/>
    <w:rsid w:val="00940A57"/>
    <w:rsid w:val="00941A83"/>
    <w:rsid w:val="00941B2E"/>
    <w:rsid w:val="00941C68"/>
    <w:rsid w:val="00941D5B"/>
    <w:rsid w:val="00941D94"/>
    <w:rsid w:val="00942595"/>
    <w:rsid w:val="00942FB8"/>
    <w:rsid w:val="00943AC3"/>
    <w:rsid w:val="00944052"/>
    <w:rsid w:val="009448D5"/>
    <w:rsid w:val="00944C46"/>
    <w:rsid w:val="00944C6C"/>
    <w:rsid w:val="00945F4D"/>
    <w:rsid w:val="00946A56"/>
    <w:rsid w:val="00947A41"/>
    <w:rsid w:val="00950122"/>
    <w:rsid w:val="009507E7"/>
    <w:rsid w:val="00950C0F"/>
    <w:rsid w:val="00950D1C"/>
    <w:rsid w:val="00951298"/>
    <w:rsid w:val="0095153B"/>
    <w:rsid w:val="00952662"/>
    <w:rsid w:val="00952BA0"/>
    <w:rsid w:val="00954C17"/>
    <w:rsid w:val="009556FA"/>
    <w:rsid w:val="00955B58"/>
    <w:rsid w:val="009561A9"/>
    <w:rsid w:val="00956B28"/>
    <w:rsid w:val="00957534"/>
    <w:rsid w:val="009578B2"/>
    <w:rsid w:val="00957BB2"/>
    <w:rsid w:val="00960083"/>
    <w:rsid w:val="009623AF"/>
    <w:rsid w:val="00963799"/>
    <w:rsid w:val="00963A73"/>
    <w:rsid w:val="00964032"/>
    <w:rsid w:val="00965854"/>
    <w:rsid w:val="009672E8"/>
    <w:rsid w:val="00967FF8"/>
    <w:rsid w:val="00970D8B"/>
    <w:rsid w:val="00971236"/>
    <w:rsid w:val="00971E96"/>
    <w:rsid w:val="00971FF5"/>
    <w:rsid w:val="00972824"/>
    <w:rsid w:val="00972A81"/>
    <w:rsid w:val="009737F7"/>
    <w:rsid w:val="00973E87"/>
    <w:rsid w:val="0097416A"/>
    <w:rsid w:val="009749D3"/>
    <w:rsid w:val="00974BAC"/>
    <w:rsid w:val="00974D68"/>
    <w:rsid w:val="00975EBA"/>
    <w:rsid w:val="009761D9"/>
    <w:rsid w:val="009762DC"/>
    <w:rsid w:val="00976C82"/>
    <w:rsid w:val="009805DC"/>
    <w:rsid w:val="00980A5A"/>
    <w:rsid w:val="009815DB"/>
    <w:rsid w:val="00981806"/>
    <w:rsid w:val="00981DF4"/>
    <w:rsid w:val="00984CFC"/>
    <w:rsid w:val="00984E52"/>
    <w:rsid w:val="00985325"/>
    <w:rsid w:val="009864C3"/>
    <w:rsid w:val="00986FDC"/>
    <w:rsid w:val="009877A4"/>
    <w:rsid w:val="00990218"/>
    <w:rsid w:val="00990AC7"/>
    <w:rsid w:val="00991A54"/>
    <w:rsid w:val="009929CC"/>
    <w:rsid w:val="00992E36"/>
    <w:rsid w:val="00993847"/>
    <w:rsid w:val="00993B4D"/>
    <w:rsid w:val="009941E0"/>
    <w:rsid w:val="00995540"/>
    <w:rsid w:val="00996402"/>
    <w:rsid w:val="00996A20"/>
    <w:rsid w:val="009A13E0"/>
    <w:rsid w:val="009A2506"/>
    <w:rsid w:val="009A3935"/>
    <w:rsid w:val="009A41F7"/>
    <w:rsid w:val="009A4203"/>
    <w:rsid w:val="009A524F"/>
    <w:rsid w:val="009A5542"/>
    <w:rsid w:val="009A6589"/>
    <w:rsid w:val="009B00F9"/>
    <w:rsid w:val="009B0AFD"/>
    <w:rsid w:val="009B1225"/>
    <w:rsid w:val="009B1825"/>
    <w:rsid w:val="009B1C7B"/>
    <w:rsid w:val="009B23C8"/>
    <w:rsid w:val="009B3CE2"/>
    <w:rsid w:val="009B45C0"/>
    <w:rsid w:val="009B49BC"/>
    <w:rsid w:val="009B4FE6"/>
    <w:rsid w:val="009B5AF2"/>
    <w:rsid w:val="009B5FAD"/>
    <w:rsid w:val="009B6B01"/>
    <w:rsid w:val="009C0B9C"/>
    <w:rsid w:val="009C0E6F"/>
    <w:rsid w:val="009C1CCC"/>
    <w:rsid w:val="009C24BC"/>
    <w:rsid w:val="009C25FC"/>
    <w:rsid w:val="009C4015"/>
    <w:rsid w:val="009C43B6"/>
    <w:rsid w:val="009C4908"/>
    <w:rsid w:val="009C5A16"/>
    <w:rsid w:val="009C6677"/>
    <w:rsid w:val="009C7BF8"/>
    <w:rsid w:val="009D0233"/>
    <w:rsid w:val="009D0871"/>
    <w:rsid w:val="009D19EC"/>
    <w:rsid w:val="009D1CEF"/>
    <w:rsid w:val="009D1EFF"/>
    <w:rsid w:val="009D22C9"/>
    <w:rsid w:val="009D3DC5"/>
    <w:rsid w:val="009D3EA7"/>
    <w:rsid w:val="009D4091"/>
    <w:rsid w:val="009D48F1"/>
    <w:rsid w:val="009D5974"/>
    <w:rsid w:val="009D5A01"/>
    <w:rsid w:val="009D5A84"/>
    <w:rsid w:val="009D7882"/>
    <w:rsid w:val="009E0ABC"/>
    <w:rsid w:val="009E248F"/>
    <w:rsid w:val="009E2E2C"/>
    <w:rsid w:val="009E384F"/>
    <w:rsid w:val="009E3B39"/>
    <w:rsid w:val="009E40A1"/>
    <w:rsid w:val="009E521B"/>
    <w:rsid w:val="009E5767"/>
    <w:rsid w:val="009E5F79"/>
    <w:rsid w:val="009E61AB"/>
    <w:rsid w:val="009E6ABD"/>
    <w:rsid w:val="009E6CC0"/>
    <w:rsid w:val="009E7BE5"/>
    <w:rsid w:val="009F0C3C"/>
    <w:rsid w:val="009F2356"/>
    <w:rsid w:val="009F24C9"/>
    <w:rsid w:val="009F2E53"/>
    <w:rsid w:val="009F413B"/>
    <w:rsid w:val="009F429E"/>
    <w:rsid w:val="009F444E"/>
    <w:rsid w:val="009F4B26"/>
    <w:rsid w:val="009F4B97"/>
    <w:rsid w:val="009F5E35"/>
    <w:rsid w:val="009F75AD"/>
    <w:rsid w:val="00A00610"/>
    <w:rsid w:val="00A01ECD"/>
    <w:rsid w:val="00A022EC"/>
    <w:rsid w:val="00A04611"/>
    <w:rsid w:val="00A04899"/>
    <w:rsid w:val="00A04F54"/>
    <w:rsid w:val="00A05611"/>
    <w:rsid w:val="00A05C1B"/>
    <w:rsid w:val="00A05F3B"/>
    <w:rsid w:val="00A0616F"/>
    <w:rsid w:val="00A068FE"/>
    <w:rsid w:val="00A071F8"/>
    <w:rsid w:val="00A0774B"/>
    <w:rsid w:val="00A1164E"/>
    <w:rsid w:val="00A11D83"/>
    <w:rsid w:val="00A11DC2"/>
    <w:rsid w:val="00A11F18"/>
    <w:rsid w:val="00A12141"/>
    <w:rsid w:val="00A12B05"/>
    <w:rsid w:val="00A14CD4"/>
    <w:rsid w:val="00A15AC0"/>
    <w:rsid w:val="00A163A8"/>
    <w:rsid w:val="00A1759C"/>
    <w:rsid w:val="00A17776"/>
    <w:rsid w:val="00A20218"/>
    <w:rsid w:val="00A20491"/>
    <w:rsid w:val="00A20AFA"/>
    <w:rsid w:val="00A20B4A"/>
    <w:rsid w:val="00A21662"/>
    <w:rsid w:val="00A22E84"/>
    <w:rsid w:val="00A23603"/>
    <w:rsid w:val="00A23E27"/>
    <w:rsid w:val="00A23F81"/>
    <w:rsid w:val="00A24790"/>
    <w:rsid w:val="00A24ECD"/>
    <w:rsid w:val="00A25596"/>
    <w:rsid w:val="00A258BF"/>
    <w:rsid w:val="00A25B62"/>
    <w:rsid w:val="00A26A13"/>
    <w:rsid w:val="00A27AFB"/>
    <w:rsid w:val="00A30017"/>
    <w:rsid w:val="00A31039"/>
    <w:rsid w:val="00A311FD"/>
    <w:rsid w:val="00A32092"/>
    <w:rsid w:val="00A32121"/>
    <w:rsid w:val="00A321B3"/>
    <w:rsid w:val="00A3233C"/>
    <w:rsid w:val="00A32C73"/>
    <w:rsid w:val="00A33382"/>
    <w:rsid w:val="00A34311"/>
    <w:rsid w:val="00A3549E"/>
    <w:rsid w:val="00A37F57"/>
    <w:rsid w:val="00A41691"/>
    <w:rsid w:val="00A423A6"/>
    <w:rsid w:val="00A428A0"/>
    <w:rsid w:val="00A42971"/>
    <w:rsid w:val="00A444CC"/>
    <w:rsid w:val="00A44EA9"/>
    <w:rsid w:val="00A44EF7"/>
    <w:rsid w:val="00A45361"/>
    <w:rsid w:val="00A453CF"/>
    <w:rsid w:val="00A45F21"/>
    <w:rsid w:val="00A46527"/>
    <w:rsid w:val="00A466D0"/>
    <w:rsid w:val="00A47BE1"/>
    <w:rsid w:val="00A513C8"/>
    <w:rsid w:val="00A51E39"/>
    <w:rsid w:val="00A52095"/>
    <w:rsid w:val="00A52AC0"/>
    <w:rsid w:val="00A53CA2"/>
    <w:rsid w:val="00A55AE0"/>
    <w:rsid w:val="00A5607B"/>
    <w:rsid w:val="00A5608B"/>
    <w:rsid w:val="00A56876"/>
    <w:rsid w:val="00A57FE1"/>
    <w:rsid w:val="00A60866"/>
    <w:rsid w:val="00A632A2"/>
    <w:rsid w:val="00A645EF"/>
    <w:rsid w:val="00A64C08"/>
    <w:rsid w:val="00A64F0A"/>
    <w:rsid w:val="00A64F83"/>
    <w:rsid w:val="00A652BF"/>
    <w:rsid w:val="00A6533A"/>
    <w:rsid w:val="00A6645A"/>
    <w:rsid w:val="00A664C4"/>
    <w:rsid w:val="00A66979"/>
    <w:rsid w:val="00A66FAC"/>
    <w:rsid w:val="00A70CD2"/>
    <w:rsid w:val="00A719F7"/>
    <w:rsid w:val="00A725FC"/>
    <w:rsid w:val="00A735DE"/>
    <w:rsid w:val="00A7409A"/>
    <w:rsid w:val="00A74301"/>
    <w:rsid w:val="00A7463F"/>
    <w:rsid w:val="00A75FE9"/>
    <w:rsid w:val="00A76295"/>
    <w:rsid w:val="00A76F9A"/>
    <w:rsid w:val="00A7741C"/>
    <w:rsid w:val="00A80623"/>
    <w:rsid w:val="00A815AD"/>
    <w:rsid w:val="00A82B5D"/>
    <w:rsid w:val="00A8323C"/>
    <w:rsid w:val="00A841E3"/>
    <w:rsid w:val="00A84AC7"/>
    <w:rsid w:val="00A8582B"/>
    <w:rsid w:val="00A865C4"/>
    <w:rsid w:val="00A86668"/>
    <w:rsid w:val="00A86A35"/>
    <w:rsid w:val="00A86B6E"/>
    <w:rsid w:val="00A877FB"/>
    <w:rsid w:val="00A90DD2"/>
    <w:rsid w:val="00A90E32"/>
    <w:rsid w:val="00A91621"/>
    <w:rsid w:val="00A91BB9"/>
    <w:rsid w:val="00A9204A"/>
    <w:rsid w:val="00A92DA5"/>
    <w:rsid w:val="00A92EE1"/>
    <w:rsid w:val="00A93454"/>
    <w:rsid w:val="00A93659"/>
    <w:rsid w:val="00A9367E"/>
    <w:rsid w:val="00A93848"/>
    <w:rsid w:val="00A93AC3"/>
    <w:rsid w:val="00A93AFB"/>
    <w:rsid w:val="00A97035"/>
    <w:rsid w:val="00A97139"/>
    <w:rsid w:val="00A97287"/>
    <w:rsid w:val="00A97504"/>
    <w:rsid w:val="00A97C0E"/>
    <w:rsid w:val="00AA009A"/>
    <w:rsid w:val="00AA0F3D"/>
    <w:rsid w:val="00AA1285"/>
    <w:rsid w:val="00AA2134"/>
    <w:rsid w:val="00AA2A23"/>
    <w:rsid w:val="00AA2FDE"/>
    <w:rsid w:val="00AA32AA"/>
    <w:rsid w:val="00AA32CD"/>
    <w:rsid w:val="00AA34FA"/>
    <w:rsid w:val="00AA3EE7"/>
    <w:rsid w:val="00AA4CED"/>
    <w:rsid w:val="00AA4CFB"/>
    <w:rsid w:val="00AA60D2"/>
    <w:rsid w:val="00AA65A7"/>
    <w:rsid w:val="00AA6CF2"/>
    <w:rsid w:val="00AA70EC"/>
    <w:rsid w:val="00AB1995"/>
    <w:rsid w:val="00AB1E9C"/>
    <w:rsid w:val="00AB21B4"/>
    <w:rsid w:val="00AB249D"/>
    <w:rsid w:val="00AB4C88"/>
    <w:rsid w:val="00AB4D1D"/>
    <w:rsid w:val="00AB5519"/>
    <w:rsid w:val="00AB55B9"/>
    <w:rsid w:val="00AB5C47"/>
    <w:rsid w:val="00AB6232"/>
    <w:rsid w:val="00AB6928"/>
    <w:rsid w:val="00AB6B33"/>
    <w:rsid w:val="00AB7658"/>
    <w:rsid w:val="00AB7818"/>
    <w:rsid w:val="00AC1D3B"/>
    <w:rsid w:val="00AC2114"/>
    <w:rsid w:val="00AC28DF"/>
    <w:rsid w:val="00AC3B55"/>
    <w:rsid w:val="00AC3EA1"/>
    <w:rsid w:val="00AC4349"/>
    <w:rsid w:val="00AC4FFD"/>
    <w:rsid w:val="00AC57DD"/>
    <w:rsid w:val="00AC5CFA"/>
    <w:rsid w:val="00AC68C8"/>
    <w:rsid w:val="00AD0578"/>
    <w:rsid w:val="00AD0827"/>
    <w:rsid w:val="00AD0855"/>
    <w:rsid w:val="00AD10EE"/>
    <w:rsid w:val="00AD1844"/>
    <w:rsid w:val="00AD1B35"/>
    <w:rsid w:val="00AD26F5"/>
    <w:rsid w:val="00AD2AEF"/>
    <w:rsid w:val="00AD360B"/>
    <w:rsid w:val="00AD3B2D"/>
    <w:rsid w:val="00AD42EF"/>
    <w:rsid w:val="00AD4C3C"/>
    <w:rsid w:val="00AD59F5"/>
    <w:rsid w:val="00AD703E"/>
    <w:rsid w:val="00AD72B8"/>
    <w:rsid w:val="00AE0A5E"/>
    <w:rsid w:val="00AE1432"/>
    <w:rsid w:val="00AE1D19"/>
    <w:rsid w:val="00AE1E46"/>
    <w:rsid w:val="00AE2483"/>
    <w:rsid w:val="00AE26C0"/>
    <w:rsid w:val="00AE398F"/>
    <w:rsid w:val="00AE3EBF"/>
    <w:rsid w:val="00AE54DF"/>
    <w:rsid w:val="00AE5585"/>
    <w:rsid w:val="00AE6559"/>
    <w:rsid w:val="00AE672E"/>
    <w:rsid w:val="00AE679C"/>
    <w:rsid w:val="00AE698A"/>
    <w:rsid w:val="00AE71B9"/>
    <w:rsid w:val="00AE740D"/>
    <w:rsid w:val="00AF0112"/>
    <w:rsid w:val="00AF181A"/>
    <w:rsid w:val="00AF1B17"/>
    <w:rsid w:val="00AF1B99"/>
    <w:rsid w:val="00AF284D"/>
    <w:rsid w:val="00AF2FA8"/>
    <w:rsid w:val="00AF34C6"/>
    <w:rsid w:val="00AF3DDB"/>
    <w:rsid w:val="00AF42DA"/>
    <w:rsid w:val="00AF491D"/>
    <w:rsid w:val="00AF493D"/>
    <w:rsid w:val="00AF51C2"/>
    <w:rsid w:val="00AF5308"/>
    <w:rsid w:val="00AF5B84"/>
    <w:rsid w:val="00AF5C07"/>
    <w:rsid w:val="00AF6CFA"/>
    <w:rsid w:val="00AF7166"/>
    <w:rsid w:val="00AF72D8"/>
    <w:rsid w:val="00AF77C4"/>
    <w:rsid w:val="00B00BA9"/>
    <w:rsid w:val="00B00C71"/>
    <w:rsid w:val="00B00E61"/>
    <w:rsid w:val="00B02D64"/>
    <w:rsid w:val="00B04420"/>
    <w:rsid w:val="00B04DCC"/>
    <w:rsid w:val="00B050D1"/>
    <w:rsid w:val="00B052BA"/>
    <w:rsid w:val="00B05670"/>
    <w:rsid w:val="00B05C12"/>
    <w:rsid w:val="00B06240"/>
    <w:rsid w:val="00B06D6E"/>
    <w:rsid w:val="00B06EF5"/>
    <w:rsid w:val="00B10058"/>
    <w:rsid w:val="00B1139D"/>
    <w:rsid w:val="00B1148E"/>
    <w:rsid w:val="00B11FF5"/>
    <w:rsid w:val="00B1274F"/>
    <w:rsid w:val="00B13BA4"/>
    <w:rsid w:val="00B13DA3"/>
    <w:rsid w:val="00B157FE"/>
    <w:rsid w:val="00B15983"/>
    <w:rsid w:val="00B1667B"/>
    <w:rsid w:val="00B1697A"/>
    <w:rsid w:val="00B17ED3"/>
    <w:rsid w:val="00B20371"/>
    <w:rsid w:val="00B22740"/>
    <w:rsid w:val="00B22FF4"/>
    <w:rsid w:val="00B2376F"/>
    <w:rsid w:val="00B23A2E"/>
    <w:rsid w:val="00B24218"/>
    <w:rsid w:val="00B24219"/>
    <w:rsid w:val="00B249E5"/>
    <w:rsid w:val="00B24ACA"/>
    <w:rsid w:val="00B25386"/>
    <w:rsid w:val="00B26C91"/>
    <w:rsid w:val="00B27B6C"/>
    <w:rsid w:val="00B312E4"/>
    <w:rsid w:val="00B321E3"/>
    <w:rsid w:val="00B330D1"/>
    <w:rsid w:val="00B336B0"/>
    <w:rsid w:val="00B33D9A"/>
    <w:rsid w:val="00B3431B"/>
    <w:rsid w:val="00B36413"/>
    <w:rsid w:val="00B40128"/>
    <w:rsid w:val="00B41262"/>
    <w:rsid w:val="00B42619"/>
    <w:rsid w:val="00B42B21"/>
    <w:rsid w:val="00B4479E"/>
    <w:rsid w:val="00B44AA7"/>
    <w:rsid w:val="00B45CA9"/>
    <w:rsid w:val="00B45CE5"/>
    <w:rsid w:val="00B46896"/>
    <w:rsid w:val="00B470AE"/>
    <w:rsid w:val="00B479B9"/>
    <w:rsid w:val="00B47E77"/>
    <w:rsid w:val="00B51008"/>
    <w:rsid w:val="00B51C7A"/>
    <w:rsid w:val="00B536FA"/>
    <w:rsid w:val="00B53B62"/>
    <w:rsid w:val="00B53CDA"/>
    <w:rsid w:val="00B54656"/>
    <w:rsid w:val="00B54853"/>
    <w:rsid w:val="00B55112"/>
    <w:rsid w:val="00B5573D"/>
    <w:rsid w:val="00B55B2C"/>
    <w:rsid w:val="00B574D7"/>
    <w:rsid w:val="00B57601"/>
    <w:rsid w:val="00B57E55"/>
    <w:rsid w:val="00B60166"/>
    <w:rsid w:val="00B60AAD"/>
    <w:rsid w:val="00B62002"/>
    <w:rsid w:val="00B62253"/>
    <w:rsid w:val="00B62C2C"/>
    <w:rsid w:val="00B642FE"/>
    <w:rsid w:val="00B6438F"/>
    <w:rsid w:val="00B64A61"/>
    <w:rsid w:val="00B66A81"/>
    <w:rsid w:val="00B679FC"/>
    <w:rsid w:val="00B70BC0"/>
    <w:rsid w:val="00B73093"/>
    <w:rsid w:val="00B7424A"/>
    <w:rsid w:val="00B74F91"/>
    <w:rsid w:val="00B75009"/>
    <w:rsid w:val="00B75CAE"/>
    <w:rsid w:val="00B76A72"/>
    <w:rsid w:val="00B76D3D"/>
    <w:rsid w:val="00B80E3E"/>
    <w:rsid w:val="00B8120B"/>
    <w:rsid w:val="00B815DD"/>
    <w:rsid w:val="00B817E2"/>
    <w:rsid w:val="00B84F05"/>
    <w:rsid w:val="00B861B8"/>
    <w:rsid w:val="00B8659B"/>
    <w:rsid w:val="00B86D4E"/>
    <w:rsid w:val="00B86FD4"/>
    <w:rsid w:val="00B870ED"/>
    <w:rsid w:val="00B90F56"/>
    <w:rsid w:val="00B90FB3"/>
    <w:rsid w:val="00B91262"/>
    <w:rsid w:val="00B918F0"/>
    <w:rsid w:val="00B91BD2"/>
    <w:rsid w:val="00B92A52"/>
    <w:rsid w:val="00B960ED"/>
    <w:rsid w:val="00B975A7"/>
    <w:rsid w:val="00BA064F"/>
    <w:rsid w:val="00BA214D"/>
    <w:rsid w:val="00BA22C6"/>
    <w:rsid w:val="00BA2532"/>
    <w:rsid w:val="00BA2C40"/>
    <w:rsid w:val="00BA5154"/>
    <w:rsid w:val="00BA5C2D"/>
    <w:rsid w:val="00BA5DC0"/>
    <w:rsid w:val="00BA5E96"/>
    <w:rsid w:val="00BA6D05"/>
    <w:rsid w:val="00BA7ABF"/>
    <w:rsid w:val="00BB1A28"/>
    <w:rsid w:val="00BB3B36"/>
    <w:rsid w:val="00BB3E68"/>
    <w:rsid w:val="00BB4889"/>
    <w:rsid w:val="00BB4AB4"/>
    <w:rsid w:val="00BB722A"/>
    <w:rsid w:val="00BB7A68"/>
    <w:rsid w:val="00BB7C2F"/>
    <w:rsid w:val="00BC01BC"/>
    <w:rsid w:val="00BC0294"/>
    <w:rsid w:val="00BC09DC"/>
    <w:rsid w:val="00BC1C56"/>
    <w:rsid w:val="00BC1F2B"/>
    <w:rsid w:val="00BC218A"/>
    <w:rsid w:val="00BC25A0"/>
    <w:rsid w:val="00BC3139"/>
    <w:rsid w:val="00BC356D"/>
    <w:rsid w:val="00BC3FC0"/>
    <w:rsid w:val="00BC4805"/>
    <w:rsid w:val="00BC5B62"/>
    <w:rsid w:val="00BC647A"/>
    <w:rsid w:val="00BC6616"/>
    <w:rsid w:val="00BC730C"/>
    <w:rsid w:val="00BC7B60"/>
    <w:rsid w:val="00BD2422"/>
    <w:rsid w:val="00BD28FD"/>
    <w:rsid w:val="00BD4CAE"/>
    <w:rsid w:val="00BD4D6B"/>
    <w:rsid w:val="00BD56DA"/>
    <w:rsid w:val="00BD5AE6"/>
    <w:rsid w:val="00BD66DE"/>
    <w:rsid w:val="00BD6C2F"/>
    <w:rsid w:val="00BD6E87"/>
    <w:rsid w:val="00BD7318"/>
    <w:rsid w:val="00BD75E9"/>
    <w:rsid w:val="00BD7CC9"/>
    <w:rsid w:val="00BD7DAD"/>
    <w:rsid w:val="00BE0BB8"/>
    <w:rsid w:val="00BE1A6F"/>
    <w:rsid w:val="00BE26B0"/>
    <w:rsid w:val="00BE325F"/>
    <w:rsid w:val="00BE44F3"/>
    <w:rsid w:val="00BE452B"/>
    <w:rsid w:val="00BE457B"/>
    <w:rsid w:val="00BE48DD"/>
    <w:rsid w:val="00BE5B9F"/>
    <w:rsid w:val="00BE7053"/>
    <w:rsid w:val="00BE77E7"/>
    <w:rsid w:val="00BE7999"/>
    <w:rsid w:val="00BF029A"/>
    <w:rsid w:val="00BF09DD"/>
    <w:rsid w:val="00BF1BFE"/>
    <w:rsid w:val="00BF1FC8"/>
    <w:rsid w:val="00BF274F"/>
    <w:rsid w:val="00BF275E"/>
    <w:rsid w:val="00BF2CC9"/>
    <w:rsid w:val="00BF3A20"/>
    <w:rsid w:val="00BF4790"/>
    <w:rsid w:val="00BF4FB4"/>
    <w:rsid w:val="00BF5313"/>
    <w:rsid w:val="00BF5EDA"/>
    <w:rsid w:val="00BF6844"/>
    <w:rsid w:val="00BF74A5"/>
    <w:rsid w:val="00BF7892"/>
    <w:rsid w:val="00C0101F"/>
    <w:rsid w:val="00C010FA"/>
    <w:rsid w:val="00C0146B"/>
    <w:rsid w:val="00C0238A"/>
    <w:rsid w:val="00C03F13"/>
    <w:rsid w:val="00C0522C"/>
    <w:rsid w:val="00C05D71"/>
    <w:rsid w:val="00C063B8"/>
    <w:rsid w:val="00C0649E"/>
    <w:rsid w:val="00C07714"/>
    <w:rsid w:val="00C1057B"/>
    <w:rsid w:val="00C109EA"/>
    <w:rsid w:val="00C112D9"/>
    <w:rsid w:val="00C12179"/>
    <w:rsid w:val="00C12C49"/>
    <w:rsid w:val="00C13324"/>
    <w:rsid w:val="00C13648"/>
    <w:rsid w:val="00C13807"/>
    <w:rsid w:val="00C13961"/>
    <w:rsid w:val="00C14901"/>
    <w:rsid w:val="00C15E77"/>
    <w:rsid w:val="00C16FB5"/>
    <w:rsid w:val="00C17962"/>
    <w:rsid w:val="00C17B77"/>
    <w:rsid w:val="00C218E3"/>
    <w:rsid w:val="00C21C22"/>
    <w:rsid w:val="00C23F55"/>
    <w:rsid w:val="00C25812"/>
    <w:rsid w:val="00C259A7"/>
    <w:rsid w:val="00C25A9C"/>
    <w:rsid w:val="00C26BED"/>
    <w:rsid w:val="00C26C92"/>
    <w:rsid w:val="00C26DF3"/>
    <w:rsid w:val="00C2792A"/>
    <w:rsid w:val="00C304F8"/>
    <w:rsid w:val="00C307BA"/>
    <w:rsid w:val="00C30A9A"/>
    <w:rsid w:val="00C3157C"/>
    <w:rsid w:val="00C32658"/>
    <w:rsid w:val="00C32AA1"/>
    <w:rsid w:val="00C334B0"/>
    <w:rsid w:val="00C3352F"/>
    <w:rsid w:val="00C33B4D"/>
    <w:rsid w:val="00C34921"/>
    <w:rsid w:val="00C34ADB"/>
    <w:rsid w:val="00C352CD"/>
    <w:rsid w:val="00C36469"/>
    <w:rsid w:val="00C364A5"/>
    <w:rsid w:val="00C36B57"/>
    <w:rsid w:val="00C36C24"/>
    <w:rsid w:val="00C374CB"/>
    <w:rsid w:val="00C374F6"/>
    <w:rsid w:val="00C37A4A"/>
    <w:rsid w:val="00C37D7C"/>
    <w:rsid w:val="00C402A8"/>
    <w:rsid w:val="00C40B87"/>
    <w:rsid w:val="00C41BB2"/>
    <w:rsid w:val="00C42E31"/>
    <w:rsid w:val="00C42F19"/>
    <w:rsid w:val="00C43326"/>
    <w:rsid w:val="00C451EC"/>
    <w:rsid w:val="00C4597A"/>
    <w:rsid w:val="00C45DB0"/>
    <w:rsid w:val="00C46498"/>
    <w:rsid w:val="00C46B71"/>
    <w:rsid w:val="00C46F9B"/>
    <w:rsid w:val="00C47452"/>
    <w:rsid w:val="00C47B27"/>
    <w:rsid w:val="00C47BFB"/>
    <w:rsid w:val="00C501D1"/>
    <w:rsid w:val="00C50389"/>
    <w:rsid w:val="00C50A87"/>
    <w:rsid w:val="00C5169F"/>
    <w:rsid w:val="00C5199F"/>
    <w:rsid w:val="00C51E0F"/>
    <w:rsid w:val="00C52A39"/>
    <w:rsid w:val="00C52DDF"/>
    <w:rsid w:val="00C53070"/>
    <w:rsid w:val="00C5537F"/>
    <w:rsid w:val="00C55E18"/>
    <w:rsid w:val="00C60329"/>
    <w:rsid w:val="00C603CD"/>
    <w:rsid w:val="00C60B51"/>
    <w:rsid w:val="00C6318F"/>
    <w:rsid w:val="00C65325"/>
    <w:rsid w:val="00C653A1"/>
    <w:rsid w:val="00C65B87"/>
    <w:rsid w:val="00C661D3"/>
    <w:rsid w:val="00C6631E"/>
    <w:rsid w:val="00C66630"/>
    <w:rsid w:val="00C66FF1"/>
    <w:rsid w:val="00C67956"/>
    <w:rsid w:val="00C70785"/>
    <w:rsid w:val="00C707A3"/>
    <w:rsid w:val="00C7082B"/>
    <w:rsid w:val="00C70DDD"/>
    <w:rsid w:val="00C7133B"/>
    <w:rsid w:val="00C71E41"/>
    <w:rsid w:val="00C71F55"/>
    <w:rsid w:val="00C7221E"/>
    <w:rsid w:val="00C73691"/>
    <w:rsid w:val="00C7372E"/>
    <w:rsid w:val="00C73A50"/>
    <w:rsid w:val="00C73FFE"/>
    <w:rsid w:val="00C740E2"/>
    <w:rsid w:val="00C74744"/>
    <w:rsid w:val="00C74DED"/>
    <w:rsid w:val="00C75B87"/>
    <w:rsid w:val="00C75BF3"/>
    <w:rsid w:val="00C762CA"/>
    <w:rsid w:val="00C80651"/>
    <w:rsid w:val="00C81104"/>
    <w:rsid w:val="00C816C6"/>
    <w:rsid w:val="00C81B6B"/>
    <w:rsid w:val="00C81C68"/>
    <w:rsid w:val="00C81E53"/>
    <w:rsid w:val="00C82221"/>
    <w:rsid w:val="00C82B17"/>
    <w:rsid w:val="00C8307A"/>
    <w:rsid w:val="00C83D2A"/>
    <w:rsid w:val="00C83EC2"/>
    <w:rsid w:val="00C83F3F"/>
    <w:rsid w:val="00C8459B"/>
    <w:rsid w:val="00C85B70"/>
    <w:rsid w:val="00C86083"/>
    <w:rsid w:val="00C8632E"/>
    <w:rsid w:val="00C87015"/>
    <w:rsid w:val="00C87223"/>
    <w:rsid w:val="00C87A53"/>
    <w:rsid w:val="00C87C21"/>
    <w:rsid w:val="00C87C62"/>
    <w:rsid w:val="00C87D79"/>
    <w:rsid w:val="00C90610"/>
    <w:rsid w:val="00C911CF"/>
    <w:rsid w:val="00C913E3"/>
    <w:rsid w:val="00C91A93"/>
    <w:rsid w:val="00C92878"/>
    <w:rsid w:val="00C93411"/>
    <w:rsid w:val="00C93AC5"/>
    <w:rsid w:val="00C9453B"/>
    <w:rsid w:val="00C95C2C"/>
    <w:rsid w:val="00C96458"/>
    <w:rsid w:val="00C96D93"/>
    <w:rsid w:val="00C97126"/>
    <w:rsid w:val="00C9790B"/>
    <w:rsid w:val="00CA017A"/>
    <w:rsid w:val="00CA017E"/>
    <w:rsid w:val="00CA064A"/>
    <w:rsid w:val="00CA0B6B"/>
    <w:rsid w:val="00CA0DB3"/>
    <w:rsid w:val="00CA1173"/>
    <w:rsid w:val="00CA1176"/>
    <w:rsid w:val="00CA1C84"/>
    <w:rsid w:val="00CA1E8F"/>
    <w:rsid w:val="00CA3F6F"/>
    <w:rsid w:val="00CA4047"/>
    <w:rsid w:val="00CA4C35"/>
    <w:rsid w:val="00CA5A83"/>
    <w:rsid w:val="00CA5E37"/>
    <w:rsid w:val="00CA66FF"/>
    <w:rsid w:val="00CA6BA5"/>
    <w:rsid w:val="00CA7BFF"/>
    <w:rsid w:val="00CA7DAE"/>
    <w:rsid w:val="00CB0C72"/>
    <w:rsid w:val="00CB15C3"/>
    <w:rsid w:val="00CB1709"/>
    <w:rsid w:val="00CB1EF3"/>
    <w:rsid w:val="00CB21DA"/>
    <w:rsid w:val="00CB24CB"/>
    <w:rsid w:val="00CB2AB1"/>
    <w:rsid w:val="00CB3470"/>
    <w:rsid w:val="00CB37FA"/>
    <w:rsid w:val="00CB6B91"/>
    <w:rsid w:val="00CB6DB6"/>
    <w:rsid w:val="00CC1845"/>
    <w:rsid w:val="00CC1E6C"/>
    <w:rsid w:val="00CC2DE2"/>
    <w:rsid w:val="00CC44C3"/>
    <w:rsid w:val="00CC46AF"/>
    <w:rsid w:val="00CC5324"/>
    <w:rsid w:val="00CC5AF1"/>
    <w:rsid w:val="00CC790B"/>
    <w:rsid w:val="00CC7A41"/>
    <w:rsid w:val="00CD02A8"/>
    <w:rsid w:val="00CD0DC7"/>
    <w:rsid w:val="00CD1754"/>
    <w:rsid w:val="00CD39CB"/>
    <w:rsid w:val="00CD4E05"/>
    <w:rsid w:val="00CD4F77"/>
    <w:rsid w:val="00CD638F"/>
    <w:rsid w:val="00CD7043"/>
    <w:rsid w:val="00CD7324"/>
    <w:rsid w:val="00CD789F"/>
    <w:rsid w:val="00CD79B6"/>
    <w:rsid w:val="00CE0B24"/>
    <w:rsid w:val="00CE1A7A"/>
    <w:rsid w:val="00CE2132"/>
    <w:rsid w:val="00CE2322"/>
    <w:rsid w:val="00CE2514"/>
    <w:rsid w:val="00CE3327"/>
    <w:rsid w:val="00CE3392"/>
    <w:rsid w:val="00CE6C80"/>
    <w:rsid w:val="00CE6D30"/>
    <w:rsid w:val="00CE7108"/>
    <w:rsid w:val="00CE7339"/>
    <w:rsid w:val="00CF194E"/>
    <w:rsid w:val="00CF1C75"/>
    <w:rsid w:val="00CF3D8F"/>
    <w:rsid w:val="00CF4584"/>
    <w:rsid w:val="00CF460D"/>
    <w:rsid w:val="00CF590E"/>
    <w:rsid w:val="00CF5984"/>
    <w:rsid w:val="00CF5CF2"/>
    <w:rsid w:val="00CF6175"/>
    <w:rsid w:val="00CF6B9C"/>
    <w:rsid w:val="00CF6E58"/>
    <w:rsid w:val="00CF724F"/>
    <w:rsid w:val="00CF755A"/>
    <w:rsid w:val="00D0036A"/>
    <w:rsid w:val="00D0055E"/>
    <w:rsid w:val="00D00796"/>
    <w:rsid w:val="00D01387"/>
    <w:rsid w:val="00D02D36"/>
    <w:rsid w:val="00D02DBF"/>
    <w:rsid w:val="00D03737"/>
    <w:rsid w:val="00D03F89"/>
    <w:rsid w:val="00D04358"/>
    <w:rsid w:val="00D04A3F"/>
    <w:rsid w:val="00D06E68"/>
    <w:rsid w:val="00D07AE2"/>
    <w:rsid w:val="00D1036E"/>
    <w:rsid w:val="00D1053C"/>
    <w:rsid w:val="00D10C20"/>
    <w:rsid w:val="00D11F2C"/>
    <w:rsid w:val="00D121BB"/>
    <w:rsid w:val="00D126CC"/>
    <w:rsid w:val="00D12948"/>
    <w:rsid w:val="00D13DF4"/>
    <w:rsid w:val="00D13E73"/>
    <w:rsid w:val="00D13EE2"/>
    <w:rsid w:val="00D14378"/>
    <w:rsid w:val="00D14EDC"/>
    <w:rsid w:val="00D14F80"/>
    <w:rsid w:val="00D14FB4"/>
    <w:rsid w:val="00D172F5"/>
    <w:rsid w:val="00D179E3"/>
    <w:rsid w:val="00D2008B"/>
    <w:rsid w:val="00D2020D"/>
    <w:rsid w:val="00D20359"/>
    <w:rsid w:val="00D204E2"/>
    <w:rsid w:val="00D20FB4"/>
    <w:rsid w:val="00D21217"/>
    <w:rsid w:val="00D25776"/>
    <w:rsid w:val="00D25D1C"/>
    <w:rsid w:val="00D2682C"/>
    <w:rsid w:val="00D2746F"/>
    <w:rsid w:val="00D2753E"/>
    <w:rsid w:val="00D276FA"/>
    <w:rsid w:val="00D304DE"/>
    <w:rsid w:val="00D30635"/>
    <w:rsid w:val="00D30878"/>
    <w:rsid w:val="00D322B3"/>
    <w:rsid w:val="00D327CC"/>
    <w:rsid w:val="00D32E48"/>
    <w:rsid w:val="00D33119"/>
    <w:rsid w:val="00D34147"/>
    <w:rsid w:val="00D35A53"/>
    <w:rsid w:val="00D35B62"/>
    <w:rsid w:val="00D366A9"/>
    <w:rsid w:val="00D36753"/>
    <w:rsid w:val="00D37194"/>
    <w:rsid w:val="00D37232"/>
    <w:rsid w:val="00D41134"/>
    <w:rsid w:val="00D41524"/>
    <w:rsid w:val="00D433C0"/>
    <w:rsid w:val="00D43B93"/>
    <w:rsid w:val="00D43C54"/>
    <w:rsid w:val="00D44706"/>
    <w:rsid w:val="00D44C86"/>
    <w:rsid w:val="00D456F4"/>
    <w:rsid w:val="00D45934"/>
    <w:rsid w:val="00D45991"/>
    <w:rsid w:val="00D45C59"/>
    <w:rsid w:val="00D45FB0"/>
    <w:rsid w:val="00D46CC7"/>
    <w:rsid w:val="00D47CC6"/>
    <w:rsid w:val="00D47D33"/>
    <w:rsid w:val="00D5068A"/>
    <w:rsid w:val="00D509B0"/>
    <w:rsid w:val="00D509DE"/>
    <w:rsid w:val="00D50E87"/>
    <w:rsid w:val="00D50EB2"/>
    <w:rsid w:val="00D50F59"/>
    <w:rsid w:val="00D510C2"/>
    <w:rsid w:val="00D519CF"/>
    <w:rsid w:val="00D52256"/>
    <w:rsid w:val="00D5349B"/>
    <w:rsid w:val="00D56B59"/>
    <w:rsid w:val="00D573EC"/>
    <w:rsid w:val="00D6015C"/>
    <w:rsid w:val="00D60815"/>
    <w:rsid w:val="00D61185"/>
    <w:rsid w:val="00D61439"/>
    <w:rsid w:val="00D61ACB"/>
    <w:rsid w:val="00D63713"/>
    <w:rsid w:val="00D63B60"/>
    <w:rsid w:val="00D63B8F"/>
    <w:rsid w:val="00D644F0"/>
    <w:rsid w:val="00D64BD3"/>
    <w:rsid w:val="00D6572D"/>
    <w:rsid w:val="00D65CD7"/>
    <w:rsid w:val="00D672A6"/>
    <w:rsid w:val="00D712B6"/>
    <w:rsid w:val="00D718F6"/>
    <w:rsid w:val="00D72370"/>
    <w:rsid w:val="00D726F3"/>
    <w:rsid w:val="00D727F1"/>
    <w:rsid w:val="00D734F7"/>
    <w:rsid w:val="00D73CA0"/>
    <w:rsid w:val="00D751B2"/>
    <w:rsid w:val="00D7684A"/>
    <w:rsid w:val="00D76C84"/>
    <w:rsid w:val="00D77497"/>
    <w:rsid w:val="00D77A1B"/>
    <w:rsid w:val="00D80039"/>
    <w:rsid w:val="00D80988"/>
    <w:rsid w:val="00D816CA"/>
    <w:rsid w:val="00D81854"/>
    <w:rsid w:val="00D835F0"/>
    <w:rsid w:val="00D852BD"/>
    <w:rsid w:val="00D86A59"/>
    <w:rsid w:val="00D879F6"/>
    <w:rsid w:val="00D90700"/>
    <w:rsid w:val="00D90976"/>
    <w:rsid w:val="00D90AC9"/>
    <w:rsid w:val="00D9141C"/>
    <w:rsid w:val="00D915A6"/>
    <w:rsid w:val="00D91C84"/>
    <w:rsid w:val="00D921B0"/>
    <w:rsid w:val="00D9301B"/>
    <w:rsid w:val="00D930F0"/>
    <w:rsid w:val="00D939AC"/>
    <w:rsid w:val="00D93DEF"/>
    <w:rsid w:val="00D942F1"/>
    <w:rsid w:val="00D94A6F"/>
    <w:rsid w:val="00D94F4A"/>
    <w:rsid w:val="00D950C7"/>
    <w:rsid w:val="00D954FC"/>
    <w:rsid w:val="00D96C1D"/>
    <w:rsid w:val="00D96D51"/>
    <w:rsid w:val="00D972E7"/>
    <w:rsid w:val="00D9778B"/>
    <w:rsid w:val="00D97DD7"/>
    <w:rsid w:val="00D97FD4"/>
    <w:rsid w:val="00DA023D"/>
    <w:rsid w:val="00DA2AD0"/>
    <w:rsid w:val="00DA3065"/>
    <w:rsid w:val="00DA36D5"/>
    <w:rsid w:val="00DA385B"/>
    <w:rsid w:val="00DA4F64"/>
    <w:rsid w:val="00DA53A5"/>
    <w:rsid w:val="00DA5C44"/>
    <w:rsid w:val="00DA5EFD"/>
    <w:rsid w:val="00DA6242"/>
    <w:rsid w:val="00DA66E2"/>
    <w:rsid w:val="00DA693E"/>
    <w:rsid w:val="00DB007E"/>
    <w:rsid w:val="00DB0932"/>
    <w:rsid w:val="00DB0B02"/>
    <w:rsid w:val="00DB24D0"/>
    <w:rsid w:val="00DB3B14"/>
    <w:rsid w:val="00DB4C9F"/>
    <w:rsid w:val="00DB50C8"/>
    <w:rsid w:val="00DB5518"/>
    <w:rsid w:val="00DB6B80"/>
    <w:rsid w:val="00DB6F55"/>
    <w:rsid w:val="00DB7ACC"/>
    <w:rsid w:val="00DB7E0F"/>
    <w:rsid w:val="00DC0679"/>
    <w:rsid w:val="00DC1120"/>
    <w:rsid w:val="00DC1165"/>
    <w:rsid w:val="00DC12A3"/>
    <w:rsid w:val="00DC2CF7"/>
    <w:rsid w:val="00DC2EBE"/>
    <w:rsid w:val="00DC4DCA"/>
    <w:rsid w:val="00DC4F4E"/>
    <w:rsid w:val="00DC55CF"/>
    <w:rsid w:val="00DC57C1"/>
    <w:rsid w:val="00DC57F5"/>
    <w:rsid w:val="00DC62AD"/>
    <w:rsid w:val="00DC6A84"/>
    <w:rsid w:val="00DC70DE"/>
    <w:rsid w:val="00DD0887"/>
    <w:rsid w:val="00DD09AB"/>
    <w:rsid w:val="00DD17E8"/>
    <w:rsid w:val="00DD393E"/>
    <w:rsid w:val="00DD3FF3"/>
    <w:rsid w:val="00DD494B"/>
    <w:rsid w:val="00DD4F98"/>
    <w:rsid w:val="00DD6225"/>
    <w:rsid w:val="00DD646B"/>
    <w:rsid w:val="00DD75F3"/>
    <w:rsid w:val="00DD7D20"/>
    <w:rsid w:val="00DD7E33"/>
    <w:rsid w:val="00DE054D"/>
    <w:rsid w:val="00DE0B7E"/>
    <w:rsid w:val="00DE132D"/>
    <w:rsid w:val="00DE1330"/>
    <w:rsid w:val="00DE1649"/>
    <w:rsid w:val="00DE1FA1"/>
    <w:rsid w:val="00DE2C41"/>
    <w:rsid w:val="00DE37E3"/>
    <w:rsid w:val="00DE384C"/>
    <w:rsid w:val="00DE3E54"/>
    <w:rsid w:val="00DE55BE"/>
    <w:rsid w:val="00DE5A84"/>
    <w:rsid w:val="00DE5E65"/>
    <w:rsid w:val="00DE6006"/>
    <w:rsid w:val="00DE6109"/>
    <w:rsid w:val="00DF0219"/>
    <w:rsid w:val="00DF0363"/>
    <w:rsid w:val="00DF076F"/>
    <w:rsid w:val="00DF0895"/>
    <w:rsid w:val="00DF185E"/>
    <w:rsid w:val="00DF1BA0"/>
    <w:rsid w:val="00DF269E"/>
    <w:rsid w:val="00DF349C"/>
    <w:rsid w:val="00DF397A"/>
    <w:rsid w:val="00DF3A09"/>
    <w:rsid w:val="00DF46EF"/>
    <w:rsid w:val="00DF51CF"/>
    <w:rsid w:val="00DF58AB"/>
    <w:rsid w:val="00DF593B"/>
    <w:rsid w:val="00DF60C8"/>
    <w:rsid w:val="00DF6850"/>
    <w:rsid w:val="00DF6BB9"/>
    <w:rsid w:val="00DF776A"/>
    <w:rsid w:val="00DF7BCE"/>
    <w:rsid w:val="00E01AD4"/>
    <w:rsid w:val="00E01C9A"/>
    <w:rsid w:val="00E03215"/>
    <w:rsid w:val="00E03570"/>
    <w:rsid w:val="00E0497A"/>
    <w:rsid w:val="00E0500F"/>
    <w:rsid w:val="00E057DE"/>
    <w:rsid w:val="00E05EB4"/>
    <w:rsid w:val="00E06071"/>
    <w:rsid w:val="00E06CA5"/>
    <w:rsid w:val="00E06D99"/>
    <w:rsid w:val="00E06E82"/>
    <w:rsid w:val="00E10E07"/>
    <w:rsid w:val="00E11516"/>
    <w:rsid w:val="00E1193B"/>
    <w:rsid w:val="00E11A86"/>
    <w:rsid w:val="00E13096"/>
    <w:rsid w:val="00E1409A"/>
    <w:rsid w:val="00E14A25"/>
    <w:rsid w:val="00E14A9B"/>
    <w:rsid w:val="00E14CE6"/>
    <w:rsid w:val="00E150CC"/>
    <w:rsid w:val="00E1534F"/>
    <w:rsid w:val="00E15883"/>
    <w:rsid w:val="00E16585"/>
    <w:rsid w:val="00E1659B"/>
    <w:rsid w:val="00E2055B"/>
    <w:rsid w:val="00E21754"/>
    <w:rsid w:val="00E217BE"/>
    <w:rsid w:val="00E22643"/>
    <w:rsid w:val="00E231BE"/>
    <w:rsid w:val="00E237E0"/>
    <w:rsid w:val="00E23829"/>
    <w:rsid w:val="00E2387D"/>
    <w:rsid w:val="00E24926"/>
    <w:rsid w:val="00E2508F"/>
    <w:rsid w:val="00E26319"/>
    <w:rsid w:val="00E26537"/>
    <w:rsid w:val="00E26539"/>
    <w:rsid w:val="00E26B3F"/>
    <w:rsid w:val="00E26DDF"/>
    <w:rsid w:val="00E307BD"/>
    <w:rsid w:val="00E30AEE"/>
    <w:rsid w:val="00E31871"/>
    <w:rsid w:val="00E32AA5"/>
    <w:rsid w:val="00E33286"/>
    <w:rsid w:val="00E336F8"/>
    <w:rsid w:val="00E34737"/>
    <w:rsid w:val="00E35191"/>
    <w:rsid w:val="00E379BC"/>
    <w:rsid w:val="00E37C3B"/>
    <w:rsid w:val="00E41CF8"/>
    <w:rsid w:val="00E42DCB"/>
    <w:rsid w:val="00E448FB"/>
    <w:rsid w:val="00E45639"/>
    <w:rsid w:val="00E45ABE"/>
    <w:rsid w:val="00E46377"/>
    <w:rsid w:val="00E4744E"/>
    <w:rsid w:val="00E47AA9"/>
    <w:rsid w:val="00E47B69"/>
    <w:rsid w:val="00E47E14"/>
    <w:rsid w:val="00E50580"/>
    <w:rsid w:val="00E52AEC"/>
    <w:rsid w:val="00E53949"/>
    <w:rsid w:val="00E53ACD"/>
    <w:rsid w:val="00E53D86"/>
    <w:rsid w:val="00E5402C"/>
    <w:rsid w:val="00E5472A"/>
    <w:rsid w:val="00E55C60"/>
    <w:rsid w:val="00E57934"/>
    <w:rsid w:val="00E57C09"/>
    <w:rsid w:val="00E6085D"/>
    <w:rsid w:val="00E6171B"/>
    <w:rsid w:val="00E61A63"/>
    <w:rsid w:val="00E62509"/>
    <w:rsid w:val="00E62DC9"/>
    <w:rsid w:val="00E632DC"/>
    <w:rsid w:val="00E6414A"/>
    <w:rsid w:val="00E652EF"/>
    <w:rsid w:val="00E65389"/>
    <w:rsid w:val="00E658A6"/>
    <w:rsid w:val="00E67037"/>
    <w:rsid w:val="00E6743B"/>
    <w:rsid w:val="00E67983"/>
    <w:rsid w:val="00E7053C"/>
    <w:rsid w:val="00E709EB"/>
    <w:rsid w:val="00E70B52"/>
    <w:rsid w:val="00E71019"/>
    <w:rsid w:val="00E729B8"/>
    <w:rsid w:val="00E72E5E"/>
    <w:rsid w:val="00E74006"/>
    <w:rsid w:val="00E7472D"/>
    <w:rsid w:val="00E752D1"/>
    <w:rsid w:val="00E757CE"/>
    <w:rsid w:val="00E76A1B"/>
    <w:rsid w:val="00E7766D"/>
    <w:rsid w:val="00E800EB"/>
    <w:rsid w:val="00E809A9"/>
    <w:rsid w:val="00E828CB"/>
    <w:rsid w:val="00E83160"/>
    <w:rsid w:val="00E84701"/>
    <w:rsid w:val="00E84932"/>
    <w:rsid w:val="00E84A0B"/>
    <w:rsid w:val="00E84C34"/>
    <w:rsid w:val="00E86561"/>
    <w:rsid w:val="00E866B9"/>
    <w:rsid w:val="00E86762"/>
    <w:rsid w:val="00E87E06"/>
    <w:rsid w:val="00E9099C"/>
    <w:rsid w:val="00E918F0"/>
    <w:rsid w:val="00E92C64"/>
    <w:rsid w:val="00E93F92"/>
    <w:rsid w:val="00E944F0"/>
    <w:rsid w:val="00E94BEB"/>
    <w:rsid w:val="00E95C92"/>
    <w:rsid w:val="00E97CEC"/>
    <w:rsid w:val="00EA0D33"/>
    <w:rsid w:val="00EA126F"/>
    <w:rsid w:val="00EA2C66"/>
    <w:rsid w:val="00EA2E55"/>
    <w:rsid w:val="00EA38C0"/>
    <w:rsid w:val="00EA41EC"/>
    <w:rsid w:val="00EA43CC"/>
    <w:rsid w:val="00EA45B2"/>
    <w:rsid w:val="00EA4E13"/>
    <w:rsid w:val="00EA607B"/>
    <w:rsid w:val="00EA6763"/>
    <w:rsid w:val="00EA73BE"/>
    <w:rsid w:val="00EA74A2"/>
    <w:rsid w:val="00EA7A3C"/>
    <w:rsid w:val="00EA7D42"/>
    <w:rsid w:val="00EB0340"/>
    <w:rsid w:val="00EB0F46"/>
    <w:rsid w:val="00EB0FBD"/>
    <w:rsid w:val="00EB1027"/>
    <w:rsid w:val="00EB1252"/>
    <w:rsid w:val="00EB1BEB"/>
    <w:rsid w:val="00EB22DA"/>
    <w:rsid w:val="00EB2AE2"/>
    <w:rsid w:val="00EB33D8"/>
    <w:rsid w:val="00EB3428"/>
    <w:rsid w:val="00EB43D2"/>
    <w:rsid w:val="00EB5EE7"/>
    <w:rsid w:val="00EC0DB7"/>
    <w:rsid w:val="00EC13C5"/>
    <w:rsid w:val="00EC1AD4"/>
    <w:rsid w:val="00EC1F71"/>
    <w:rsid w:val="00EC33CD"/>
    <w:rsid w:val="00EC37DC"/>
    <w:rsid w:val="00EC4366"/>
    <w:rsid w:val="00EC4805"/>
    <w:rsid w:val="00EC62B4"/>
    <w:rsid w:val="00EC79F2"/>
    <w:rsid w:val="00EC7E6A"/>
    <w:rsid w:val="00ED328C"/>
    <w:rsid w:val="00ED3FCA"/>
    <w:rsid w:val="00ED456C"/>
    <w:rsid w:val="00ED46A8"/>
    <w:rsid w:val="00ED4C70"/>
    <w:rsid w:val="00ED4DE8"/>
    <w:rsid w:val="00ED555C"/>
    <w:rsid w:val="00ED67F7"/>
    <w:rsid w:val="00EE1120"/>
    <w:rsid w:val="00EE11B1"/>
    <w:rsid w:val="00EE1C0E"/>
    <w:rsid w:val="00EE21F9"/>
    <w:rsid w:val="00EE2777"/>
    <w:rsid w:val="00EE381B"/>
    <w:rsid w:val="00EE3B2B"/>
    <w:rsid w:val="00EE4556"/>
    <w:rsid w:val="00EE493B"/>
    <w:rsid w:val="00EE5308"/>
    <w:rsid w:val="00EE70A5"/>
    <w:rsid w:val="00EE7371"/>
    <w:rsid w:val="00EE7FC2"/>
    <w:rsid w:val="00EF03CE"/>
    <w:rsid w:val="00EF1D2D"/>
    <w:rsid w:val="00EF2481"/>
    <w:rsid w:val="00EF24D7"/>
    <w:rsid w:val="00EF349F"/>
    <w:rsid w:val="00EF4202"/>
    <w:rsid w:val="00EF5E31"/>
    <w:rsid w:val="00EF77A6"/>
    <w:rsid w:val="00F016C0"/>
    <w:rsid w:val="00F01C2B"/>
    <w:rsid w:val="00F0260D"/>
    <w:rsid w:val="00F0289C"/>
    <w:rsid w:val="00F02BDF"/>
    <w:rsid w:val="00F0355F"/>
    <w:rsid w:val="00F03CD1"/>
    <w:rsid w:val="00F04B32"/>
    <w:rsid w:val="00F06AE2"/>
    <w:rsid w:val="00F0728B"/>
    <w:rsid w:val="00F074A4"/>
    <w:rsid w:val="00F11E59"/>
    <w:rsid w:val="00F125A8"/>
    <w:rsid w:val="00F14857"/>
    <w:rsid w:val="00F1528D"/>
    <w:rsid w:val="00F15351"/>
    <w:rsid w:val="00F15BEC"/>
    <w:rsid w:val="00F15C54"/>
    <w:rsid w:val="00F15ED2"/>
    <w:rsid w:val="00F17141"/>
    <w:rsid w:val="00F21515"/>
    <w:rsid w:val="00F218A6"/>
    <w:rsid w:val="00F22465"/>
    <w:rsid w:val="00F2297F"/>
    <w:rsid w:val="00F2304B"/>
    <w:rsid w:val="00F2363B"/>
    <w:rsid w:val="00F23A7C"/>
    <w:rsid w:val="00F2419A"/>
    <w:rsid w:val="00F259FE"/>
    <w:rsid w:val="00F27CB9"/>
    <w:rsid w:val="00F316D9"/>
    <w:rsid w:val="00F31A77"/>
    <w:rsid w:val="00F34369"/>
    <w:rsid w:val="00F34A3F"/>
    <w:rsid w:val="00F3549F"/>
    <w:rsid w:val="00F36B1C"/>
    <w:rsid w:val="00F371F2"/>
    <w:rsid w:val="00F37C64"/>
    <w:rsid w:val="00F407E3"/>
    <w:rsid w:val="00F40913"/>
    <w:rsid w:val="00F411B5"/>
    <w:rsid w:val="00F413DC"/>
    <w:rsid w:val="00F4170D"/>
    <w:rsid w:val="00F41C48"/>
    <w:rsid w:val="00F41F40"/>
    <w:rsid w:val="00F423C4"/>
    <w:rsid w:val="00F425A9"/>
    <w:rsid w:val="00F42F87"/>
    <w:rsid w:val="00F4386A"/>
    <w:rsid w:val="00F4426A"/>
    <w:rsid w:val="00F45644"/>
    <w:rsid w:val="00F45CD9"/>
    <w:rsid w:val="00F46637"/>
    <w:rsid w:val="00F4739F"/>
    <w:rsid w:val="00F47B6B"/>
    <w:rsid w:val="00F500B4"/>
    <w:rsid w:val="00F51489"/>
    <w:rsid w:val="00F51987"/>
    <w:rsid w:val="00F51BC7"/>
    <w:rsid w:val="00F51C0E"/>
    <w:rsid w:val="00F524F2"/>
    <w:rsid w:val="00F52C02"/>
    <w:rsid w:val="00F532D7"/>
    <w:rsid w:val="00F5365D"/>
    <w:rsid w:val="00F53E34"/>
    <w:rsid w:val="00F53EC6"/>
    <w:rsid w:val="00F54031"/>
    <w:rsid w:val="00F54325"/>
    <w:rsid w:val="00F54588"/>
    <w:rsid w:val="00F553C2"/>
    <w:rsid w:val="00F57932"/>
    <w:rsid w:val="00F6006B"/>
    <w:rsid w:val="00F604B1"/>
    <w:rsid w:val="00F61880"/>
    <w:rsid w:val="00F61A63"/>
    <w:rsid w:val="00F62621"/>
    <w:rsid w:val="00F633AC"/>
    <w:rsid w:val="00F63A92"/>
    <w:rsid w:val="00F63BC6"/>
    <w:rsid w:val="00F64350"/>
    <w:rsid w:val="00F64D6E"/>
    <w:rsid w:val="00F65F25"/>
    <w:rsid w:val="00F66AB6"/>
    <w:rsid w:val="00F67399"/>
    <w:rsid w:val="00F717A9"/>
    <w:rsid w:val="00F720B4"/>
    <w:rsid w:val="00F72623"/>
    <w:rsid w:val="00F72642"/>
    <w:rsid w:val="00F72743"/>
    <w:rsid w:val="00F72D08"/>
    <w:rsid w:val="00F72D94"/>
    <w:rsid w:val="00F732C1"/>
    <w:rsid w:val="00F745C0"/>
    <w:rsid w:val="00F745CD"/>
    <w:rsid w:val="00F74C08"/>
    <w:rsid w:val="00F76669"/>
    <w:rsid w:val="00F76C56"/>
    <w:rsid w:val="00F76D83"/>
    <w:rsid w:val="00F7795D"/>
    <w:rsid w:val="00F81042"/>
    <w:rsid w:val="00F812E6"/>
    <w:rsid w:val="00F81313"/>
    <w:rsid w:val="00F81514"/>
    <w:rsid w:val="00F8173A"/>
    <w:rsid w:val="00F81FD1"/>
    <w:rsid w:val="00F82549"/>
    <w:rsid w:val="00F82685"/>
    <w:rsid w:val="00F82C36"/>
    <w:rsid w:val="00F82D80"/>
    <w:rsid w:val="00F857A4"/>
    <w:rsid w:val="00F85CEE"/>
    <w:rsid w:val="00F8603B"/>
    <w:rsid w:val="00F863EF"/>
    <w:rsid w:val="00F90267"/>
    <w:rsid w:val="00F91CDE"/>
    <w:rsid w:val="00F92503"/>
    <w:rsid w:val="00F9558E"/>
    <w:rsid w:val="00F96D8E"/>
    <w:rsid w:val="00F9716C"/>
    <w:rsid w:val="00F9777A"/>
    <w:rsid w:val="00FA116F"/>
    <w:rsid w:val="00FA149D"/>
    <w:rsid w:val="00FA182F"/>
    <w:rsid w:val="00FA2812"/>
    <w:rsid w:val="00FA2C58"/>
    <w:rsid w:val="00FA4385"/>
    <w:rsid w:val="00FA493C"/>
    <w:rsid w:val="00FA50CA"/>
    <w:rsid w:val="00FA5448"/>
    <w:rsid w:val="00FA55A7"/>
    <w:rsid w:val="00FA632A"/>
    <w:rsid w:val="00FA6CA4"/>
    <w:rsid w:val="00FB02F2"/>
    <w:rsid w:val="00FB0873"/>
    <w:rsid w:val="00FB0902"/>
    <w:rsid w:val="00FB10A5"/>
    <w:rsid w:val="00FB11CF"/>
    <w:rsid w:val="00FB2944"/>
    <w:rsid w:val="00FB2B71"/>
    <w:rsid w:val="00FB2FB8"/>
    <w:rsid w:val="00FB356A"/>
    <w:rsid w:val="00FB35B1"/>
    <w:rsid w:val="00FB40D5"/>
    <w:rsid w:val="00FB450B"/>
    <w:rsid w:val="00FB50D1"/>
    <w:rsid w:val="00FB59A2"/>
    <w:rsid w:val="00FB5AD9"/>
    <w:rsid w:val="00FB5B0B"/>
    <w:rsid w:val="00FB5BBA"/>
    <w:rsid w:val="00FB7458"/>
    <w:rsid w:val="00FB781F"/>
    <w:rsid w:val="00FB7B77"/>
    <w:rsid w:val="00FB7C84"/>
    <w:rsid w:val="00FC04B7"/>
    <w:rsid w:val="00FC1016"/>
    <w:rsid w:val="00FC1377"/>
    <w:rsid w:val="00FC2BAA"/>
    <w:rsid w:val="00FC2E57"/>
    <w:rsid w:val="00FC309B"/>
    <w:rsid w:val="00FC44CB"/>
    <w:rsid w:val="00FC4960"/>
    <w:rsid w:val="00FC559C"/>
    <w:rsid w:val="00FC6207"/>
    <w:rsid w:val="00FC6AE5"/>
    <w:rsid w:val="00FC7201"/>
    <w:rsid w:val="00FC7393"/>
    <w:rsid w:val="00FC73DC"/>
    <w:rsid w:val="00FC75A4"/>
    <w:rsid w:val="00FC7E96"/>
    <w:rsid w:val="00FD01FF"/>
    <w:rsid w:val="00FD02FA"/>
    <w:rsid w:val="00FD0329"/>
    <w:rsid w:val="00FD04FB"/>
    <w:rsid w:val="00FD0D71"/>
    <w:rsid w:val="00FD2CAE"/>
    <w:rsid w:val="00FD446C"/>
    <w:rsid w:val="00FD4A95"/>
    <w:rsid w:val="00FD5477"/>
    <w:rsid w:val="00FD61F2"/>
    <w:rsid w:val="00FD78E9"/>
    <w:rsid w:val="00FD7BFF"/>
    <w:rsid w:val="00FD7C8D"/>
    <w:rsid w:val="00FD7D0D"/>
    <w:rsid w:val="00FE00FD"/>
    <w:rsid w:val="00FE22F9"/>
    <w:rsid w:val="00FE2F8D"/>
    <w:rsid w:val="00FE43C9"/>
    <w:rsid w:val="00FE4B3D"/>
    <w:rsid w:val="00FE65A5"/>
    <w:rsid w:val="00FE7285"/>
    <w:rsid w:val="00FE7AF8"/>
    <w:rsid w:val="00FF006E"/>
    <w:rsid w:val="00FF0A17"/>
    <w:rsid w:val="00FF0DE6"/>
    <w:rsid w:val="00FF1726"/>
    <w:rsid w:val="00FF2081"/>
    <w:rsid w:val="00FF3219"/>
    <w:rsid w:val="00FF3410"/>
    <w:rsid w:val="00FF7F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17BE"/>
    <w:pPr>
      <w:widowControl w:val="0"/>
      <w:autoSpaceDE w:val="0"/>
      <w:autoSpaceDN w:val="0"/>
      <w:adjustRightInd w:val="0"/>
    </w:pPr>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uiPriority w:val="99"/>
    <w:rsid w:val="00E217BE"/>
    <w:pPr>
      <w:ind w:left="720" w:hanging="720"/>
      <w:outlineLvl w:val="0"/>
    </w:pPr>
  </w:style>
  <w:style w:type="paragraph" w:styleId="ListParagraph">
    <w:name w:val="List Paragraph"/>
    <w:basedOn w:val="Normal"/>
    <w:uiPriority w:val="99"/>
    <w:qFormat/>
    <w:rsid w:val="00E217BE"/>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17BE"/>
    <w:pPr>
      <w:widowControl w:val="0"/>
      <w:autoSpaceDE w:val="0"/>
      <w:autoSpaceDN w:val="0"/>
      <w:adjustRightInd w:val="0"/>
    </w:pPr>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uiPriority w:val="99"/>
    <w:rsid w:val="00E217BE"/>
    <w:pPr>
      <w:ind w:left="720" w:hanging="720"/>
      <w:outlineLvl w:val="0"/>
    </w:pPr>
  </w:style>
  <w:style w:type="paragraph" w:styleId="ListParagraph">
    <w:name w:val="List Paragraph"/>
    <w:basedOn w:val="Normal"/>
    <w:uiPriority w:val="99"/>
    <w:qFormat/>
    <w:rsid w:val="00E217BE"/>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1415</Words>
  <Characters>8072</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STATE OF TEXAS</vt:lpstr>
    </vt:vector>
  </TitlesOfParts>
  <Company>Microsoft</Company>
  <LinksUpToDate>false</LinksUpToDate>
  <CharactersWithSpaces>9469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TEXAS</dc:title>
  <dc:creator>User</dc:creator>
  <cp:lastModifiedBy>Ivan Cantu</cp:lastModifiedBy>
  <cp:revision>3</cp:revision>
  <cp:lastPrinted>2011-09-07T19:22:00Z</cp:lastPrinted>
  <dcterms:created xsi:type="dcterms:W3CDTF">2011-09-30T15:11:00Z</dcterms:created>
  <dcterms:modified xsi:type="dcterms:W3CDTF">2011-09-30T15:11:00Z</dcterms:modified>
</cp:coreProperties>
</file>